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C5426" w14:textId="77777777" w:rsidR="00892B24" w:rsidRPr="0080143E" w:rsidRDefault="00892B24" w:rsidP="00892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</w:pPr>
      <w:bookmarkStart w:id="0" w:name="_GoBack"/>
      <w:r w:rsidRPr="0080143E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>Задача 3</w:t>
      </w:r>
    </w:p>
    <w:p w14:paraId="7C251B67" w14:textId="77777777" w:rsidR="00892B24" w:rsidRPr="0080143E" w:rsidRDefault="00892B24" w:rsidP="0089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</w:pP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Вычислить стандартную теплоту (энтальпию) образования соединения, если известна его теплота сгорания ∆Н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vertAlign w:val="superscript"/>
          <w:lang w:eastAsia="ru-RU"/>
        </w:rPr>
        <w:t>0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 xml:space="preserve">сгор 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(прил. Ж) при Т=298 К и </w:t>
      </w:r>
      <w:proofErr w:type="gramStart"/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</w:t>
      </w:r>
      <w:proofErr w:type="gramEnd"/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=1,0133∙10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vertAlign w:val="superscript"/>
          <w:lang w:eastAsia="ru-RU"/>
        </w:rPr>
        <w:t>5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Па. Теплоты сгорания простых веществ: 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C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+ 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O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2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= 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CO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2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(г</w:t>
      </w:r>
      <w:proofErr w:type="gramStart"/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)-</w:t>
      </w:r>
      <w:proofErr w:type="gramEnd"/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393,79∙10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vertAlign w:val="superscript"/>
          <w:lang w:eastAsia="ru-RU"/>
        </w:rPr>
        <w:t>6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Дж/</w:t>
      </w:r>
      <w:proofErr w:type="spellStart"/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кмоль</w:t>
      </w:r>
      <w:proofErr w:type="spellEnd"/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; 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Н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4"/>
          <w:vertAlign w:val="subscript"/>
          <w:lang w:eastAsia="ru-RU"/>
        </w:rPr>
        <w:t>2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+1/2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4"/>
          <w:lang w:val="en-US" w:eastAsia="ru-RU"/>
        </w:rPr>
        <w:t>O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4"/>
          <w:vertAlign w:val="subscript"/>
          <w:lang w:eastAsia="ru-RU"/>
        </w:rPr>
        <w:t>2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= Н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4"/>
          <w:vertAlign w:val="subscript"/>
          <w:lang w:eastAsia="ru-RU"/>
        </w:rPr>
        <w:t>2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4"/>
          <w:lang w:val="en-US" w:eastAsia="ru-RU"/>
        </w:rPr>
        <w:t>O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(г)- 286,26∙10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4"/>
          <w:vertAlign w:val="superscript"/>
          <w:lang w:eastAsia="ru-RU"/>
        </w:rPr>
        <w:t>6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 Дж/</w:t>
      </w:r>
      <w:proofErr w:type="spellStart"/>
      <w:r w:rsidRPr="0080143E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кмоль</w:t>
      </w:r>
      <w:proofErr w:type="spellEnd"/>
      <w:r w:rsidRPr="0080143E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. Номер варианта приведен в табл. 33.</w:t>
      </w:r>
    </w:p>
    <w:p w14:paraId="36994A4F" w14:textId="77777777" w:rsidR="00892B24" w:rsidRPr="0080143E" w:rsidRDefault="00892B24" w:rsidP="00892B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Таблица 33</w:t>
      </w:r>
    </w:p>
    <w:p w14:paraId="31C49756" w14:textId="77777777" w:rsidR="00892B24" w:rsidRPr="0080143E" w:rsidRDefault="00892B24" w:rsidP="00892B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222"/>
        <w:gridCol w:w="2723"/>
      </w:tblGrid>
      <w:tr w:rsidR="00892B24" w:rsidRPr="0080143E" w14:paraId="073B4EFB" w14:textId="77777777" w:rsidTr="00A71448">
        <w:tc>
          <w:tcPr>
            <w:tcW w:w="2127" w:type="dxa"/>
            <w:vAlign w:val="center"/>
          </w:tcPr>
          <w:p w14:paraId="5DEE8187" w14:textId="77777777" w:rsidR="00892B24" w:rsidRPr="0080143E" w:rsidRDefault="00892B24" w:rsidP="00A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4222" w:type="dxa"/>
            <w:vAlign w:val="center"/>
          </w:tcPr>
          <w:p w14:paraId="21EBF63B" w14:textId="77777777" w:rsidR="00892B24" w:rsidRPr="0080143E" w:rsidRDefault="00892B24" w:rsidP="00A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Реакция образования соединения</w:t>
            </w:r>
          </w:p>
        </w:tc>
        <w:tc>
          <w:tcPr>
            <w:tcW w:w="2723" w:type="dxa"/>
            <w:vAlign w:val="center"/>
          </w:tcPr>
          <w:p w14:paraId="7451F545" w14:textId="77777777" w:rsidR="00892B24" w:rsidRPr="0080143E" w:rsidRDefault="00892B24" w:rsidP="00A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∆Н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vertAlign w:val="superscript"/>
                <w:lang w:eastAsia="ru-RU"/>
              </w:rPr>
              <w:t>0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vertAlign w:val="subscript"/>
                <w:lang w:eastAsia="ru-RU"/>
              </w:rPr>
              <w:t>сгор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∙10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vertAlign w:val="superscript"/>
                <w:lang w:eastAsia="ru-RU"/>
              </w:rPr>
              <w:t>-6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Дж/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кмоль</w:t>
            </w:r>
            <w:proofErr w:type="spellEnd"/>
          </w:p>
        </w:tc>
      </w:tr>
      <w:tr w:rsidR="00892B24" w:rsidRPr="0080143E" w14:paraId="58CF207A" w14:textId="77777777" w:rsidTr="00A71448">
        <w:tc>
          <w:tcPr>
            <w:tcW w:w="2127" w:type="dxa"/>
            <w:vAlign w:val="center"/>
          </w:tcPr>
          <w:p w14:paraId="0951B0DA" w14:textId="77777777" w:rsidR="00892B24" w:rsidRPr="0080143E" w:rsidRDefault="00892B24" w:rsidP="00A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22" w:type="dxa"/>
            <w:vAlign w:val="center"/>
          </w:tcPr>
          <w:p w14:paraId="1DFA617B" w14:textId="77777777" w:rsidR="00892B24" w:rsidRPr="0080143E" w:rsidRDefault="00892B24" w:rsidP="00A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6С + 3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val="en-US" w:eastAsia="ru-RU"/>
              </w:rPr>
              <w:t>H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vertAlign w:val="subscript"/>
                <w:lang w:eastAsia="ru-RU"/>
              </w:rPr>
              <w:t>2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= С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vertAlign w:val="subscript"/>
                <w:lang w:eastAsia="ru-RU"/>
              </w:rPr>
              <w:t>6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Н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vertAlign w:val="subscript"/>
                <w:lang w:eastAsia="ru-RU"/>
              </w:rPr>
              <w:t>6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(ж)</w:t>
            </w:r>
          </w:p>
        </w:tc>
        <w:tc>
          <w:tcPr>
            <w:tcW w:w="2723" w:type="dxa"/>
            <w:vAlign w:val="center"/>
          </w:tcPr>
          <w:p w14:paraId="297A6DB2" w14:textId="77777777" w:rsidR="00892B24" w:rsidRPr="0080143E" w:rsidRDefault="00892B24" w:rsidP="00A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-3267,70</w:t>
            </w:r>
          </w:p>
        </w:tc>
      </w:tr>
    </w:tbl>
    <w:p w14:paraId="1D1DC7DB" w14:textId="77777777" w:rsidR="00892B24" w:rsidRPr="0080143E" w:rsidRDefault="00892B24" w:rsidP="00892B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14:paraId="1A88E6BD" w14:textId="77777777" w:rsidR="00892B24" w:rsidRPr="0080143E" w:rsidRDefault="00892B24" w:rsidP="00892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</w:pPr>
      <w:r w:rsidRPr="0080143E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>Задача 4</w:t>
      </w:r>
    </w:p>
    <w:p w14:paraId="1108B3C2" w14:textId="77777777" w:rsidR="00892B24" w:rsidRPr="0080143E" w:rsidRDefault="00892B24" w:rsidP="0089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1.Выразить зависимость теплового эффекта реакции от температуры, если известны стандартные энтальпии образования веществ, участвующих в реакции, и уравнения зависимости </w:t>
      </w:r>
      <w:proofErr w:type="gramStart"/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Р</w:t>
      </w:r>
      <w:proofErr w:type="gramEnd"/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=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f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(Т).</w:t>
      </w:r>
    </w:p>
    <w:p w14:paraId="15E4DDD0" w14:textId="77777777" w:rsidR="00892B24" w:rsidRPr="0080143E" w:rsidRDefault="00892B24" w:rsidP="0089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Вычислить тепловой эффект реакции при температуре</w:t>
      </w:r>
      <w:proofErr w:type="gramStart"/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Т</w:t>
      </w:r>
      <w:proofErr w:type="gramEnd"/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 определить, насколько при этой температуре отличается 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Q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val="en-US" w:eastAsia="ru-RU"/>
        </w:rPr>
        <w:t>P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 xml:space="preserve"> 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от 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Q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val="en-US" w:eastAsia="ru-RU"/>
        </w:rPr>
        <w:t>V</w:t>
      </w: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(тепловой эффект реакции при постоянном давлении от теплового эффекта при постоянном объеме). Химические реакции представлены в табл. 34.</w:t>
      </w:r>
    </w:p>
    <w:p w14:paraId="081E4138" w14:textId="77777777" w:rsidR="00892B24" w:rsidRPr="0080143E" w:rsidRDefault="00892B24" w:rsidP="00892B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014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Таблица 34</w:t>
      </w:r>
    </w:p>
    <w:p w14:paraId="0BB8ADDB" w14:textId="77777777" w:rsidR="00892B24" w:rsidRPr="0080143E" w:rsidRDefault="00892B24" w:rsidP="00892B24">
      <w:pPr>
        <w:spacing w:after="0" w:line="240" w:lineRule="auto"/>
        <w:ind w:right="666" w:firstLine="709"/>
        <w:jc w:val="right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3258"/>
        <w:gridCol w:w="2694"/>
      </w:tblGrid>
      <w:tr w:rsidR="00892B24" w:rsidRPr="0080143E" w14:paraId="4DB22ED3" w14:textId="77777777" w:rsidTr="00A71448">
        <w:trPr>
          <w:jc w:val="center"/>
        </w:trPr>
        <w:tc>
          <w:tcPr>
            <w:tcW w:w="2553" w:type="dxa"/>
            <w:vAlign w:val="center"/>
          </w:tcPr>
          <w:p w14:paraId="46F259FD" w14:textId="77777777" w:rsidR="00892B24" w:rsidRPr="0080143E" w:rsidRDefault="00892B24" w:rsidP="00A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Номер варианта</w:t>
            </w:r>
          </w:p>
        </w:tc>
        <w:tc>
          <w:tcPr>
            <w:tcW w:w="3258" w:type="dxa"/>
            <w:vAlign w:val="center"/>
          </w:tcPr>
          <w:p w14:paraId="5A7317EC" w14:textId="77777777" w:rsidR="00892B24" w:rsidRPr="0080143E" w:rsidRDefault="00892B24" w:rsidP="00A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Реакция</w:t>
            </w:r>
          </w:p>
        </w:tc>
        <w:tc>
          <w:tcPr>
            <w:tcW w:w="2694" w:type="dxa"/>
            <w:vAlign w:val="center"/>
          </w:tcPr>
          <w:p w14:paraId="0C69B0D9" w14:textId="77777777" w:rsidR="00892B24" w:rsidRPr="0080143E" w:rsidRDefault="00892B24" w:rsidP="00A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Температура, </w:t>
            </w:r>
            <w:proofErr w:type="gramStart"/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К</w:t>
            </w:r>
            <w:proofErr w:type="gramEnd"/>
          </w:p>
        </w:tc>
      </w:tr>
      <w:tr w:rsidR="00892B24" w:rsidRPr="0080143E" w14:paraId="17083160" w14:textId="77777777" w:rsidTr="00A71448">
        <w:trPr>
          <w:jc w:val="center"/>
        </w:trPr>
        <w:tc>
          <w:tcPr>
            <w:tcW w:w="2553" w:type="dxa"/>
            <w:vAlign w:val="center"/>
          </w:tcPr>
          <w:p w14:paraId="47BB451F" w14:textId="77777777" w:rsidR="00892B24" w:rsidRPr="0080143E" w:rsidRDefault="00892B24" w:rsidP="00A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val="en-US" w:eastAsia="ru-RU"/>
              </w:rPr>
            </w:pP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3258" w:type="dxa"/>
            <w:vAlign w:val="center"/>
          </w:tcPr>
          <w:p w14:paraId="76578263" w14:textId="77777777" w:rsidR="00892B24" w:rsidRPr="0080143E" w:rsidRDefault="00892B24" w:rsidP="00A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vertAlign w:val="subscript"/>
                <w:lang w:val="en-US" w:eastAsia="ru-RU"/>
              </w:rPr>
            </w:pP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val="en-US" w:eastAsia="ru-RU"/>
              </w:rPr>
              <w:t>3Fe+2O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vertAlign w:val="subscript"/>
                <w:lang w:val="en-US" w:eastAsia="ru-RU"/>
              </w:rPr>
              <w:t>2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val="en-US" w:eastAsia="ru-RU"/>
              </w:rPr>
              <w:t>=Fe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vertAlign w:val="subscript"/>
                <w:lang w:val="en-US" w:eastAsia="ru-RU"/>
              </w:rPr>
              <w:t>3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val="en-US" w:eastAsia="ru-RU"/>
              </w:rPr>
              <w:t>O</w:t>
            </w: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vertAlign w:val="subscript"/>
                <w:lang w:val="en-US" w:eastAsia="ru-RU"/>
              </w:rPr>
              <w:t>4</w:t>
            </w:r>
          </w:p>
        </w:tc>
        <w:tc>
          <w:tcPr>
            <w:tcW w:w="2694" w:type="dxa"/>
            <w:vAlign w:val="center"/>
          </w:tcPr>
          <w:p w14:paraId="1631FEC9" w14:textId="77777777" w:rsidR="00892B24" w:rsidRPr="0080143E" w:rsidRDefault="00892B24" w:rsidP="00A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val="en-US" w:eastAsia="ru-RU"/>
              </w:rPr>
            </w:pPr>
            <w:r w:rsidRPr="0080143E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val="en-US" w:eastAsia="ru-RU"/>
              </w:rPr>
              <w:t>900</w:t>
            </w:r>
          </w:p>
        </w:tc>
      </w:tr>
      <w:bookmarkEnd w:id="0"/>
    </w:tbl>
    <w:p w14:paraId="700B3103" w14:textId="77777777" w:rsidR="0026189D" w:rsidRDefault="001B1193"/>
    <w:sectPr w:rsidR="0026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B5"/>
    <w:rsid w:val="001B1193"/>
    <w:rsid w:val="0037711F"/>
    <w:rsid w:val="006338B5"/>
    <w:rsid w:val="00817159"/>
    <w:rsid w:val="0089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 2022</cp:lastModifiedBy>
  <cp:revision>2</cp:revision>
  <dcterms:created xsi:type="dcterms:W3CDTF">2023-12-19T10:24:00Z</dcterms:created>
  <dcterms:modified xsi:type="dcterms:W3CDTF">2023-12-19T10:24:00Z</dcterms:modified>
</cp:coreProperties>
</file>