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46AC" w14:textId="25DF9876" w:rsidR="007C15D5" w:rsidRDefault="007C15D5">
      <w:pPr>
        <w:pStyle w:val="a3"/>
        <w:spacing w:before="4"/>
        <w:ind w:left="0" w:firstLine="0"/>
        <w:jc w:val="left"/>
        <w:rPr>
          <w:sz w:val="17"/>
        </w:rPr>
      </w:pPr>
    </w:p>
    <w:p w14:paraId="0FE473A6" w14:textId="77777777" w:rsidR="007C15D5" w:rsidRDefault="00734575">
      <w:pPr>
        <w:pStyle w:val="1"/>
        <w:spacing w:before="69"/>
        <w:ind w:left="1136" w:right="422" w:firstLine="0"/>
        <w:jc w:val="center"/>
      </w:pPr>
      <w:r>
        <w:rPr>
          <w:spacing w:val="-2"/>
        </w:rPr>
        <w:t>СОДЕРЖАНИЕ</w:t>
      </w:r>
    </w:p>
    <w:p w14:paraId="4A3564AC" w14:textId="77777777" w:rsidR="007C15D5" w:rsidRDefault="00734575">
      <w:pPr>
        <w:pStyle w:val="a3"/>
        <w:tabs>
          <w:tab w:val="left" w:leader="dot" w:pos="9634"/>
        </w:tabs>
        <w:spacing w:before="317"/>
        <w:ind w:left="851"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7D63EB41" w14:textId="77777777" w:rsidR="007C15D5" w:rsidRDefault="00734575">
      <w:pPr>
        <w:pStyle w:val="a4"/>
        <w:numPr>
          <w:ilvl w:val="0"/>
          <w:numId w:val="28"/>
        </w:numPr>
        <w:tabs>
          <w:tab w:val="left" w:pos="1131"/>
        </w:tabs>
        <w:spacing w:before="127"/>
        <w:ind w:hanging="280"/>
        <w:rPr>
          <w:sz w:val="28"/>
        </w:rPr>
      </w:pPr>
      <w:r>
        <w:rPr>
          <w:sz w:val="28"/>
        </w:rPr>
        <w:t>Теоретические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8</w:t>
      </w:r>
    </w:p>
    <w:p w14:paraId="7D451578" w14:textId="77777777" w:rsidR="007C15D5" w:rsidRDefault="00734575">
      <w:pPr>
        <w:pStyle w:val="a4"/>
        <w:numPr>
          <w:ilvl w:val="1"/>
          <w:numId w:val="28"/>
        </w:numPr>
        <w:tabs>
          <w:tab w:val="left" w:pos="1271"/>
          <w:tab w:val="left" w:leader="dot" w:pos="9634"/>
        </w:tabs>
        <w:spacing w:before="125" w:line="259" w:lineRule="auto"/>
        <w:ind w:right="145" w:firstLine="487"/>
        <w:rPr>
          <w:sz w:val="28"/>
        </w:rPr>
      </w:pPr>
      <w:r>
        <w:rPr>
          <w:sz w:val="28"/>
        </w:rPr>
        <w:t xml:space="preserve">Характеристика расчетных отношений с работниками бюджетных </w:t>
      </w:r>
      <w:r>
        <w:rPr>
          <w:spacing w:val="-2"/>
          <w:sz w:val="28"/>
        </w:rPr>
        <w:t>учреждений</w:t>
      </w:r>
      <w:r>
        <w:rPr>
          <w:sz w:val="28"/>
        </w:rPr>
        <w:tab/>
      </w:r>
      <w:r>
        <w:rPr>
          <w:spacing w:val="-10"/>
          <w:sz w:val="28"/>
        </w:rPr>
        <w:t>8</w:t>
      </w:r>
    </w:p>
    <w:p w14:paraId="5E559C58" w14:textId="77777777" w:rsidR="007C15D5" w:rsidRDefault="00734575">
      <w:pPr>
        <w:pStyle w:val="a4"/>
        <w:numPr>
          <w:ilvl w:val="1"/>
          <w:numId w:val="28"/>
        </w:numPr>
        <w:tabs>
          <w:tab w:val="left" w:pos="1271"/>
          <w:tab w:val="left" w:leader="dot" w:pos="9492"/>
        </w:tabs>
        <w:spacing w:before="101" w:line="256" w:lineRule="auto"/>
        <w:ind w:right="144" w:firstLine="487"/>
        <w:rPr>
          <w:sz w:val="28"/>
        </w:rPr>
      </w:pPr>
      <w:r>
        <w:rPr>
          <w:sz w:val="28"/>
        </w:rPr>
        <w:t>Нормативное регулирование бухгалтерского учета расчетов по оплате 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учреждении</w:t>
      </w:r>
      <w:r>
        <w:rPr>
          <w:sz w:val="28"/>
        </w:rPr>
        <w:tab/>
      </w:r>
      <w:r>
        <w:rPr>
          <w:spacing w:val="-5"/>
          <w:sz w:val="28"/>
        </w:rPr>
        <w:t>18</w:t>
      </w:r>
    </w:p>
    <w:p w14:paraId="155BD0A3" w14:textId="77777777" w:rsidR="007C15D5" w:rsidRDefault="00734575">
      <w:pPr>
        <w:pStyle w:val="a4"/>
        <w:numPr>
          <w:ilvl w:val="1"/>
          <w:numId w:val="28"/>
        </w:numPr>
        <w:tabs>
          <w:tab w:val="left" w:pos="1271"/>
          <w:tab w:val="left" w:leader="dot" w:pos="9492"/>
        </w:tabs>
        <w:spacing w:before="105" w:line="256" w:lineRule="auto"/>
        <w:ind w:right="144" w:firstLine="487"/>
        <w:rPr>
          <w:sz w:val="28"/>
        </w:rPr>
      </w:pPr>
      <w:r>
        <w:rPr>
          <w:sz w:val="28"/>
        </w:rPr>
        <w:t xml:space="preserve">Организация бухгалтерского учета по оплате труда в бюджетных </w:t>
      </w:r>
      <w:r>
        <w:rPr>
          <w:spacing w:val="-2"/>
          <w:sz w:val="28"/>
        </w:rPr>
        <w:t>учреждениях</w:t>
      </w:r>
      <w:r>
        <w:rPr>
          <w:sz w:val="28"/>
        </w:rPr>
        <w:tab/>
      </w:r>
      <w:r>
        <w:rPr>
          <w:spacing w:val="-5"/>
          <w:sz w:val="28"/>
        </w:rPr>
        <w:t>23</w:t>
      </w:r>
    </w:p>
    <w:p w14:paraId="7E5FA992" w14:textId="77777777" w:rsidR="007C15D5" w:rsidRDefault="00734575">
      <w:pPr>
        <w:pStyle w:val="a4"/>
        <w:numPr>
          <w:ilvl w:val="0"/>
          <w:numId w:val="28"/>
        </w:numPr>
        <w:tabs>
          <w:tab w:val="left" w:pos="1129"/>
          <w:tab w:val="left" w:leader="dot" w:pos="9492"/>
        </w:tabs>
        <w:spacing w:before="106" w:line="259" w:lineRule="auto"/>
        <w:ind w:left="143" w:right="144" w:firstLine="707"/>
        <w:rPr>
          <w:sz w:val="28"/>
        </w:rPr>
      </w:pPr>
      <w:r>
        <w:rPr>
          <w:sz w:val="28"/>
        </w:rPr>
        <w:t xml:space="preserve">Бухгалтерский учет расчетов по заработной плате с персоналом Администрации Октябрьского района муниципального образования «город </w:t>
      </w:r>
      <w:r>
        <w:rPr>
          <w:spacing w:val="-2"/>
          <w:sz w:val="28"/>
        </w:rPr>
        <w:t>Екатеринбург»</w:t>
      </w:r>
      <w:r>
        <w:rPr>
          <w:sz w:val="28"/>
        </w:rPr>
        <w:tab/>
      </w:r>
      <w:r>
        <w:rPr>
          <w:spacing w:val="-6"/>
          <w:sz w:val="28"/>
        </w:rPr>
        <w:t>30</w:t>
      </w:r>
    </w:p>
    <w:p w14:paraId="36F93442" w14:textId="77777777" w:rsidR="007C15D5" w:rsidRDefault="00734575">
      <w:pPr>
        <w:pStyle w:val="a4"/>
        <w:numPr>
          <w:ilvl w:val="1"/>
          <w:numId w:val="28"/>
        </w:numPr>
        <w:tabs>
          <w:tab w:val="left" w:pos="1271"/>
          <w:tab w:val="left" w:leader="dot" w:pos="9492"/>
        </w:tabs>
        <w:spacing w:before="99" w:line="259" w:lineRule="auto"/>
        <w:ind w:right="144" w:firstLine="487"/>
        <w:rPr>
          <w:sz w:val="28"/>
        </w:rPr>
      </w:pPr>
      <w:r>
        <w:rPr>
          <w:sz w:val="28"/>
        </w:rPr>
        <w:t>Организационно-экономическая характеристика Администрации Октябрьского района города Екатеринбурга</w:t>
      </w:r>
      <w:r>
        <w:rPr>
          <w:sz w:val="28"/>
        </w:rPr>
        <w:tab/>
      </w:r>
      <w:r>
        <w:rPr>
          <w:spacing w:val="-6"/>
          <w:sz w:val="28"/>
        </w:rPr>
        <w:t>30</w:t>
      </w:r>
    </w:p>
    <w:p w14:paraId="1156A950" w14:textId="77777777" w:rsidR="007C15D5" w:rsidRDefault="00734575">
      <w:pPr>
        <w:pStyle w:val="a4"/>
        <w:numPr>
          <w:ilvl w:val="1"/>
          <w:numId w:val="28"/>
        </w:numPr>
        <w:tabs>
          <w:tab w:val="left" w:pos="1271"/>
          <w:tab w:val="left" w:leader="dot" w:pos="9492"/>
        </w:tabs>
        <w:spacing w:before="99" w:line="259" w:lineRule="auto"/>
        <w:ind w:right="144" w:firstLine="487"/>
        <w:rPr>
          <w:sz w:val="28"/>
        </w:rPr>
      </w:pPr>
      <w:r>
        <w:rPr>
          <w:sz w:val="28"/>
        </w:rPr>
        <w:t>Организация оплаты труда муниципальных служащих в Администрации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Екатеринбурга</w:t>
      </w:r>
      <w:r>
        <w:rPr>
          <w:sz w:val="28"/>
        </w:rPr>
        <w:tab/>
      </w:r>
      <w:r>
        <w:rPr>
          <w:spacing w:val="-5"/>
          <w:sz w:val="28"/>
        </w:rPr>
        <w:t>39</w:t>
      </w:r>
    </w:p>
    <w:p w14:paraId="44AA13AA" w14:textId="77777777" w:rsidR="007C15D5" w:rsidRDefault="00734575">
      <w:pPr>
        <w:pStyle w:val="a4"/>
        <w:numPr>
          <w:ilvl w:val="1"/>
          <w:numId w:val="28"/>
        </w:numPr>
        <w:tabs>
          <w:tab w:val="left" w:pos="1272"/>
          <w:tab w:val="left" w:leader="dot" w:pos="9492"/>
        </w:tabs>
        <w:spacing w:before="99"/>
        <w:ind w:left="1272" w:hanging="421"/>
        <w:rPr>
          <w:sz w:val="28"/>
        </w:rPr>
      </w:pPr>
      <w:r>
        <w:rPr>
          <w:sz w:val="28"/>
        </w:rPr>
        <w:t>Осуществление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бюджентых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учреждениях</w:t>
      </w:r>
      <w:r>
        <w:rPr>
          <w:sz w:val="28"/>
        </w:rPr>
        <w:tab/>
      </w:r>
      <w:r>
        <w:rPr>
          <w:spacing w:val="-5"/>
          <w:sz w:val="28"/>
        </w:rPr>
        <w:t>52</w:t>
      </w:r>
    </w:p>
    <w:p w14:paraId="4BC1440A" w14:textId="77777777" w:rsidR="007C15D5" w:rsidRDefault="00734575">
      <w:pPr>
        <w:pStyle w:val="a4"/>
        <w:numPr>
          <w:ilvl w:val="0"/>
          <w:numId w:val="28"/>
        </w:numPr>
        <w:tabs>
          <w:tab w:val="left" w:pos="1129"/>
          <w:tab w:val="left" w:leader="dot" w:pos="9492"/>
        </w:tabs>
        <w:spacing w:before="127" w:line="259" w:lineRule="auto"/>
        <w:ind w:left="143" w:right="144" w:firstLine="707"/>
        <w:rPr>
          <w:sz w:val="28"/>
        </w:rPr>
      </w:pPr>
      <w:r>
        <w:rPr>
          <w:sz w:val="28"/>
        </w:rPr>
        <w:t>Предложения по совершенствованию системы оплаты труда муниципальных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служащих</w:t>
      </w:r>
      <w:r>
        <w:rPr>
          <w:sz w:val="28"/>
        </w:rPr>
        <w:tab/>
      </w:r>
      <w:r>
        <w:rPr>
          <w:spacing w:val="-5"/>
          <w:sz w:val="28"/>
        </w:rPr>
        <w:t>60</w:t>
      </w:r>
    </w:p>
    <w:p w14:paraId="505C00F5" w14:textId="77777777" w:rsidR="007C15D5" w:rsidRDefault="00734575">
      <w:pPr>
        <w:pStyle w:val="a4"/>
        <w:numPr>
          <w:ilvl w:val="1"/>
          <w:numId w:val="28"/>
        </w:numPr>
        <w:tabs>
          <w:tab w:val="left" w:pos="1272"/>
          <w:tab w:val="left" w:leader="dot" w:pos="9492"/>
        </w:tabs>
        <w:spacing w:before="100"/>
        <w:ind w:left="1272" w:hanging="421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труда</w:t>
      </w:r>
      <w:r>
        <w:rPr>
          <w:sz w:val="28"/>
        </w:rPr>
        <w:tab/>
      </w:r>
      <w:r>
        <w:rPr>
          <w:spacing w:val="-5"/>
          <w:sz w:val="28"/>
        </w:rPr>
        <w:t>60</w:t>
      </w:r>
    </w:p>
    <w:p w14:paraId="749DA239" w14:textId="77777777" w:rsidR="007C15D5" w:rsidRDefault="00734575">
      <w:pPr>
        <w:pStyle w:val="a4"/>
        <w:numPr>
          <w:ilvl w:val="1"/>
          <w:numId w:val="28"/>
        </w:numPr>
        <w:tabs>
          <w:tab w:val="left" w:pos="1271"/>
          <w:tab w:val="left" w:leader="dot" w:pos="9492"/>
        </w:tabs>
        <w:spacing w:before="124" w:line="259" w:lineRule="auto"/>
        <w:ind w:right="144" w:firstLine="487"/>
        <w:rPr>
          <w:sz w:val="28"/>
        </w:rPr>
      </w:pPr>
      <w:r>
        <w:rPr>
          <w:sz w:val="28"/>
        </w:rPr>
        <w:t>Подходы к реформированию системы денежного содержания муниципальных служащих</w:t>
      </w:r>
      <w:r>
        <w:rPr>
          <w:sz w:val="28"/>
        </w:rPr>
        <w:tab/>
      </w:r>
      <w:r>
        <w:rPr>
          <w:spacing w:val="-6"/>
          <w:sz w:val="28"/>
        </w:rPr>
        <w:t>77</w:t>
      </w:r>
    </w:p>
    <w:p w14:paraId="5E656223" w14:textId="77777777" w:rsidR="007C15D5" w:rsidRDefault="00734575">
      <w:pPr>
        <w:pStyle w:val="a4"/>
        <w:numPr>
          <w:ilvl w:val="1"/>
          <w:numId w:val="28"/>
        </w:numPr>
        <w:tabs>
          <w:tab w:val="left" w:pos="1271"/>
          <w:tab w:val="left" w:leader="dot" w:pos="9492"/>
        </w:tabs>
        <w:spacing w:before="101" w:line="256" w:lineRule="auto"/>
        <w:ind w:right="144" w:firstLine="487"/>
        <w:rPr>
          <w:sz w:val="28"/>
        </w:rPr>
      </w:pPr>
      <w:r>
        <w:rPr>
          <w:sz w:val="28"/>
        </w:rPr>
        <w:t>Предложения по расчету оплаты труда муниципальных служащих на 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сбалансированных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показателей</w:t>
      </w:r>
      <w:r>
        <w:rPr>
          <w:sz w:val="28"/>
        </w:rPr>
        <w:tab/>
      </w:r>
      <w:r>
        <w:rPr>
          <w:spacing w:val="-5"/>
          <w:sz w:val="28"/>
        </w:rPr>
        <w:t>82</w:t>
      </w:r>
    </w:p>
    <w:p w14:paraId="7272B540" w14:textId="77777777" w:rsidR="007C15D5" w:rsidRDefault="00734575">
      <w:pPr>
        <w:pStyle w:val="a3"/>
        <w:tabs>
          <w:tab w:val="left" w:leader="dot" w:pos="9492"/>
        </w:tabs>
        <w:spacing w:before="106"/>
        <w:ind w:left="851"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93</w:t>
      </w:r>
    </w:p>
    <w:p w14:paraId="35A03E9A" w14:textId="77777777" w:rsidR="007C15D5" w:rsidRDefault="00734575">
      <w:pPr>
        <w:pStyle w:val="a3"/>
        <w:tabs>
          <w:tab w:val="left" w:leader="dot" w:pos="9492"/>
        </w:tabs>
        <w:spacing w:before="124"/>
        <w:ind w:left="851" w:firstLine="0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98</w:t>
      </w:r>
    </w:p>
    <w:p w14:paraId="5F8E7894" w14:textId="77777777" w:rsidR="007C15D5" w:rsidRDefault="00734575">
      <w:pPr>
        <w:pStyle w:val="a3"/>
        <w:tabs>
          <w:tab w:val="left" w:leader="dot" w:pos="9353"/>
        </w:tabs>
        <w:spacing w:before="127"/>
        <w:ind w:left="851" w:firstLine="0"/>
        <w:jc w:val="left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А</w:t>
      </w:r>
      <w:r>
        <w:tab/>
      </w:r>
      <w:r>
        <w:rPr>
          <w:spacing w:val="-5"/>
        </w:rPr>
        <w:t>106</w:t>
      </w:r>
    </w:p>
    <w:p w14:paraId="77B4AF69" w14:textId="77777777" w:rsidR="007C15D5" w:rsidRDefault="00734575">
      <w:pPr>
        <w:pStyle w:val="a3"/>
        <w:tabs>
          <w:tab w:val="left" w:leader="dot" w:pos="9353"/>
        </w:tabs>
        <w:spacing w:before="125"/>
        <w:ind w:left="851" w:firstLine="0"/>
        <w:jc w:val="left"/>
      </w:pPr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Б</w:t>
      </w:r>
      <w:r>
        <w:tab/>
      </w:r>
      <w:r>
        <w:rPr>
          <w:spacing w:val="-5"/>
        </w:rPr>
        <w:t>112</w:t>
      </w:r>
    </w:p>
    <w:p w14:paraId="69BA53B1" w14:textId="77777777" w:rsidR="007C15D5" w:rsidRDefault="007C15D5">
      <w:pPr>
        <w:pStyle w:val="a3"/>
        <w:jc w:val="left"/>
        <w:sectPr w:rsidR="007C15D5">
          <w:footerReference w:type="default" r:id="rId7"/>
          <w:pgSz w:w="11910" w:h="16840"/>
          <w:pgMar w:top="1040" w:right="425" w:bottom="1160" w:left="1559" w:header="0" w:footer="969" w:gutter="0"/>
          <w:pgNumType w:start="2"/>
          <w:cols w:space="720"/>
        </w:sectPr>
      </w:pPr>
    </w:p>
    <w:p w14:paraId="2C299394" w14:textId="77777777" w:rsidR="007C15D5" w:rsidRDefault="00734575">
      <w:pPr>
        <w:pStyle w:val="a3"/>
        <w:spacing w:before="67"/>
        <w:ind w:left="2" w:firstLine="0"/>
        <w:jc w:val="center"/>
      </w:pPr>
      <w:r>
        <w:rPr>
          <w:spacing w:val="-2"/>
        </w:rPr>
        <w:lastRenderedPageBreak/>
        <w:t>ВВЕДЕНИЕ</w:t>
      </w:r>
    </w:p>
    <w:p w14:paraId="520F6C48" w14:textId="77777777" w:rsidR="007C15D5" w:rsidRDefault="007C15D5">
      <w:pPr>
        <w:pStyle w:val="a3"/>
        <w:ind w:left="0" w:firstLine="0"/>
        <w:jc w:val="left"/>
      </w:pPr>
    </w:p>
    <w:p w14:paraId="34B9E5FE" w14:textId="77777777" w:rsidR="007C15D5" w:rsidRDefault="007C15D5">
      <w:pPr>
        <w:pStyle w:val="a3"/>
        <w:spacing w:before="162"/>
        <w:ind w:left="0" w:firstLine="0"/>
        <w:jc w:val="left"/>
      </w:pPr>
    </w:p>
    <w:p w14:paraId="5AB900F6" w14:textId="77777777" w:rsidR="007C15D5" w:rsidRDefault="00734575">
      <w:pPr>
        <w:pStyle w:val="a3"/>
        <w:spacing w:before="1" w:line="360" w:lineRule="auto"/>
        <w:ind w:right="135"/>
      </w:pPr>
      <w:r>
        <w:t>В современной России муниципальные служащие играют важную роль в обеспечении исполнения функций государственной, муниципальной власти и реализации различных социально-экономических программ. Муниципальные служащие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органов 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являются ключевыми фигурами в управлении муниципальными образованиями. Муниципальные служащие выполняют широкий спектр обязанностей, включая разработку и реализацию местных программ и проектов, взаимодействие с населением и общественными организациями, контроль за деятельностью подведомственных предприятий и учреждений. Их работа направлена на улучшение качества жизни граждан, создание комфортной и безопасной среды </w:t>
      </w:r>
      <w:r>
        <w:rPr>
          <w:spacing w:val="-2"/>
        </w:rPr>
        <w:t>обитания.</w:t>
      </w:r>
    </w:p>
    <w:p w14:paraId="0666C658" w14:textId="77777777" w:rsidR="007C15D5" w:rsidRDefault="00734575">
      <w:pPr>
        <w:pStyle w:val="a3"/>
        <w:spacing w:line="360" w:lineRule="auto"/>
        <w:ind w:right="142"/>
      </w:pPr>
      <w:r>
        <w:t>Для эффективного выполнения своих обязанностей муниципальным служащим необходимо обладать:</w:t>
      </w:r>
    </w:p>
    <w:p w14:paraId="2FD3E3CE" w14:textId="77777777" w:rsidR="007C15D5" w:rsidRDefault="00734575">
      <w:pPr>
        <w:pStyle w:val="a4"/>
        <w:numPr>
          <w:ilvl w:val="0"/>
          <w:numId w:val="27"/>
        </w:numPr>
        <w:tabs>
          <w:tab w:val="left" w:pos="1013"/>
        </w:tabs>
        <w:spacing w:before="1"/>
        <w:ind w:left="1013" w:hanging="162"/>
        <w:rPr>
          <w:sz w:val="28"/>
        </w:rPr>
      </w:pPr>
      <w:r>
        <w:rPr>
          <w:sz w:val="28"/>
        </w:rPr>
        <w:t>высоким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6ED71466" w14:textId="77777777" w:rsidR="007C15D5" w:rsidRDefault="00734575">
      <w:pPr>
        <w:pStyle w:val="a4"/>
        <w:numPr>
          <w:ilvl w:val="0"/>
          <w:numId w:val="27"/>
        </w:numPr>
        <w:tabs>
          <w:tab w:val="left" w:pos="1012"/>
        </w:tabs>
        <w:spacing w:before="160" w:line="360" w:lineRule="auto"/>
        <w:ind w:right="146" w:firstLine="707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глубокие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 смежных дисциплин;</w:t>
      </w:r>
    </w:p>
    <w:p w14:paraId="4C368098" w14:textId="77777777" w:rsidR="007C15D5" w:rsidRDefault="00734575">
      <w:pPr>
        <w:pStyle w:val="a4"/>
        <w:numPr>
          <w:ilvl w:val="0"/>
          <w:numId w:val="27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обладать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лидерскими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качествами;</w:t>
      </w:r>
    </w:p>
    <w:p w14:paraId="61F024A7" w14:textId="77777777" w:rsidR="007C15D5" w:rsidRDefault="00734575">
      <w:pPr>
        <w:pStyle w:val="a4"/>
        <w:numPr>
          <w:ilvl w:val="0"/>
          <w:numId w:val="27"/>
        </w:numPr>
        <w:tabs>
          <w:tab w:val="left" w:pos="1013"/>
        </w:tabs>
        <w:spacing w:before="163"/>
        <w:ind w:left="1013" w:hanging="162"/>
        <w:rPr>
          <w:sz w:val="28"/>
        </w:rPr>
      </w:pPr>
      <w:r>
        <w:rPr>
          <w:sz w:val="28"/>
        </w:rPr>
        <w:t>умением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команде;</w:t>
      </w:r>
    </w:p>
    <w:p w14:paraId="54BB07EA" w14:textId="77777777" w:rsidR="007C15D5" w:rsidRDefault="00734575">
      <w:pPr>
        <w:pStyle w:val="a4"/>
        <w:numPr>
          <w:ilvl w:val="0"/>
          <w:numId w:val="27"/>
        </w:numPr>
        <w:tabs>
          <w:tab w:val="left" w:pos="1013"/>
        </w:tabs>
        <w:spacing w:before="160"/>
        <w:ind w:left="1013" w:hanging="162"/>
        <w:rPr>
          <w:sz w:val="28"/>
        </w:rPr>
      </w:pPr>
      <w:r>
        <w:rPr>
          <w:sz w:val="28"/>
        </w:rPr>
        <w:t>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14:paraId="262B6F68" w14:textId="77777777" w:rsidR="007C15D5" w:rsidRDefault="00734575">
      <w:pPr>
        <w:pStyle w:val="a3"/>
        <w:spacing w:before="161" w:line="360" w:lineRule="auto"/>
        <w:ind w:right="142"/>
      </w:pPr>
      <w:r>
        <w:t xml:space="preserve">В современных условиях муниципальные служащие должны быть способны быстро реагировать на изменения внешней среды, оперативно принимать решения и находить оптимальные пути решения возникающих проблем. Они должны обладать навыками работы с информационными технологиями и уметь эффективно использовать современные средства </w:t>
      </w:r>
      <w:r>
        <w:rPr>
          <w:spacing w:val="-2"/>
        </w:rPr>
        <w:t>коммуникации.</w:t>
      </w:r>
    </w:p>
    <w:p w14:paraId="6B5DA2A0" w14:textId="77777777" w:rsidR="007C15D5" w:rsidRDefault="00734575">
      <w:pPr>
        <w:pStyle w:val="a3"/>
        <w:spacing w:line="362" w:lineRule="auto"/>
        <w:ind w:right="139"/>
      </w:pPr>
      <w:r>
        <w:t>Из вышеизложенного мы видим, что муниципальный служащий должен включать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множество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профессиональных,</w:t>
      </w:r>
      <w:r>
        <w:rPr>
          <w:spacing w:val="17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личностных</w:t>
      </w:r>
      <w:r>
        <w:rPr>
          <w:spacing w:val="16"/>
        </w:rPr>
        <w:t xml:space="preserve"> </w:t>
      </w:r>
      <w:r>
        <w:rPr>
          <w:spacing w:val="-2"/>
        </w:rPr>
        <w:t>качеств,</w:t>
      </w:r>
    </w:p>
    <w:p w14:paraId="0234B6A9" w14:textId="77777777" w:rsidR="007C15D5" w:rsidRDefault="007C15D5">
      <w:pPr>
        <w:pStyle w:val="a3"/>
        <w:spacing w:line="362" w:lineRule="auto"/>
        <w:sectPr w:rsidR="007C15D5">
          <w:pgSz w:w="11910" w:h="16840"/>
          <w:pgMar w:top="1040" w:right="425" w:bottom="1200" w:left="1559" w:header="0" w:footer="969" w:gutter="0"/>
          <w:cols w:space="720"/>
        </w:sectPr>
      </w:pPr>
    </w:p>
    <w:p w14:paraId="3B501F7A" w14:textId="77777777" w:rsidR="007C15D5" w:rsidRDefault="00734575">
      <w:pPr>
        <w:pStyle w:val="a3"/>
        <w:spacing w:before="67" w:line="362" w:lineRule="auto"/>
        <w:ind w:right="143" w:firstLine="0"/>
      </w:pPr>
      <w:r>
        <w:lastRenderedPageBreak/>
        <w:t>но стоит заметить, что в современном обществе существует несколько проблем по отношению к муниципальной службе:</w:t>
      </w:r>
    </w:p>
    <w:p w14:paraId="0BD45A00" w14:textId="77777777" w:rsidR="007C15D5" w:rsidRDefault="00734575">
      <w:pPr>
        <w:pStyle w:val="a4"/>
        <w:numPr>
          <w:ilvl w:val="0"/>
          <w:numId w:val="27"/>
        </w:numPr>
        <w:tabs>
          <w:tab w:val="left" w:pos="1127"/>
        </w:tabs>
        <w:spacing w:line="360" w:lineRule="auto"/>
        <w:ind w:right="138" w:firstLine="707"/>
        <w:rPr>
          <w:sz w:val="28"/>
        </w:rPr>
      </w:pPr>
      <w:r>
        <w:rPr>
          <w:sz w:val="28"/>
        </w:rPr>
        <w:t>снижена привлекательность (престиж) муниципальной службы для выбора данной деятельности в качестве будущей профессии среди молодого населения Российской Федерации;</w:t>
      </w:r>
    </w:p>
    <w:p w14:paraId="6C8D71D6" w14:textId="77777777" w:rsidR="007C15D5" w:rsidRDefault="00734575">
      <w:pPr>
        <w:pStyle w:val="a4"/>
        <w:numPr>
          <w:ilvl w:val="0"/>
          <w:numId w:val="27"/>
        </w:numPr>
        <w:tabs>
          <w:tab w:val="left" w:pos="1178"/>
        </w:tabs>
        <w:spacing w:line="360" w:lineRule="auto"/>
        <w:ind w:right="140" w:firstLine="707"/>
        <w:rPr>
          <w:sz w:val="28"/>
        </w:rPr>
      </w:pPr>
      <w:r>
        <w:rPr>
          <w:sz w:val="28"/>
        </w:rPr>
        <w:t xml:space="preserve">недостаточно видна эффективность деятельности муниципальных </w:t>
      </w:r>
      <w:r>
        <w:rPr>
          <w:spacing w:val="-2"/>
          <w:sz w:val="28"/>
        </w:rPr>
        <w:t>служащих;</w:t>
      </w:r>
    </w:p>
    <w:p w14:paraId="095515A8" w14:textId="77777777" w:rsidR="007C15D5" w:rsidRDefault="00734575">
      <w:pPr>
        <w:pStyle w:val="a4"/>
        <w:numPr>
          <w:ilvl w:val="0"/>
          <w:numId w:val="27"/>
        </w:numPr>
        <w:tabs>
          <w:tab w:val="left" w:pos="1245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потеря так называемого «авторитета» человека, являющегося муниципальным служащим;</w:t>
      </w:r>
    </w:p>
    <w:p w14:paraId="202C8BB3" w14:textId="77777777" w:rsidR="007C15D5" w:rsidRDefault="00734575">
      <w:pPr>
        <w:pStyle w:val="a4"/>
        <w:numPr>
          <w:ilvl w:val="0"/>
          <w:numId w:val="27"/>
        </w:numPr>
        <w:tabs>
          <w:tab w:val="left" w:pos="1137"/>
        </w:tabs>
        <w:spacing w:line="360" w:lineRule="auto"/>
        <w:ind w:right="139" w:firstLine="707"/>
        <w:rPr>
          <w:sz w:val="28"/>
        </w:rPr>
      </w:pPr>
      <w:r>
        <w:rPr>
          <w:sz w:val="28"/>
        </w:rPr>
        <w:t>распространение коррупционной составляющей, которое негативно влияет на общественность.</w:t>
      </w:r>
    </w:p>
    <w:p w14:paraId="67F8184F" w14:textId="77777777" w:rsidR="007C15D5" w:rsidRDefault="00734575">
      <w:pPr>
        <w:pStyle w:val="a3"/>
        <w:spacing w:line="360" w:lineRule="auto"/>
        <w:ind w:right="142"/>
      </w:pPr>
      <w:r>
        <w:t>Также можно отметить, что существует разрыв в оплате труда муниципальных служащих и работников в негосударственном секторе экономики.</w:t>
      </w:r>
      <w:r>
        <w:rPr>
          <w:spacing w:val="-6"/>
        </w:rPr>
        <w:t xml:space="preserve"> </w:t>
      </w:r>
      <w:r>
        <w:t>Минимизация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разрыва</w:t>
      </w:r>
      <w:r>
        <w:rPr>
          <w:spacing w:val="-6"/>
        </w:rPr>
        <w:t xml:space="preserve"> </w:t>
      </w:r>
      <w:r>
        <w:t>повысила</w:t>
      </w:r>
      <w:r>
        <w:rPr>
          <w:spacing w:val="-5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привлекательность</w:t>
      </w:r>
      <w:r>
        <w:rPr>
          <w:spacing w:val="-6"/>
        </w:rPr>
        <w:t xml:space="preserve"> </w:t>
      </w:r>
      <w:r>
        <w:t>для поступления квалифицированных кадров на муниципальную службу.</w:t>
      </w:r>
    </w:p>
    <w:p w14:paraId="33C97713" w14:textId="77777777" w:rsidR="007C15D5" w:rsidRDefault="00734575">
      <w:pPr>
        <w:pStyle w:val="a3"/>
        <w:spacing w:line="360" w:lineRule="auto"/>
        <w:ind w:right="141"/>
      </w:pPr>
      <w:r>
        <w:t>Особую актуальность и важность приобретает необходимость изменения (реформирования) существующей системы оплаты труда муниципальных служащих. Основными проблемы в данной области являются:</w:t>
      </w:r>
    </w:p>
    <w:p w14:paraId="52E9EEB7" w14:textId="77777777" w:rsidR="007C15D5" w:rsidRDefault="00734575">
      <w:pPr>
        <w:pStyle w:val="a4"/>
        <w:numPr>
          <w:ilvl w:val="0"/>
          <w:numId w:val="27"/>
        </w:numPr>
        <w:tabs>
          <w:tab w:val="left" w:pos="1166"/>
        </w:tabs>
        <w:spacing w:line="360" w:lineRule="auto"/>
        <w:ind w:right="140" w:firstLine="707"/>
        <w:rPr>
          <w:sz w:val="28"/>
        </w:rPr>
      </w:pPr>
      <w:r>
        <w:rPr>
          <w:sz w:val="28"/>
        </w:rPr>
        <w:t>недостаточная гибкость бюджетного финансирования в вопросах привязки материального вознаграждения работников администраций к результатам их деятельности. Финансирование муниципальных бюджетов во многом зависит от дотаций и субсидий из вышестоящих бюджетов, а также от местной налоговой базы. Это приводит к тому, что органы местного самоуправления часто не имеют возможности устанавливать достойные оклады и надбавки своим сотрудникам, даже при наличии у них высоких результатов;</w:t>
      </w:r>
    </w:p>
    <w:p w14:paraId="7377C203" w14:textId="77777777" w:rsidR="007C15D5" w:rsidRDefault="00734575">
      <w:pPr>
        <w:pStyle w:val="a4"/>
        <w:numPr>
          <w:ilvl w:val="0"/>
          <w:numId w:val="27"/>
        </w:numPr>
        <w:tabs>
          <w:tab w:val="left" w:pos="1084"/>
        </w:tabs>
        <w:spacing w:line="360" w:lineRule="auto"/>
        <w:ind w:right="134" w:firstLine="707"/>
        <w:rPr>
          <w:sz w:val="28"/>
        </w:rPr>
      </w:pPr>
      <w:r>
        <w:rPr>
          <w:sz w:val="28"/>
        </w:rPr>
        <w:t>низкая зависимость уровня оплаты труда от выполняемых функций, спецификой работы, достигнутых результатов, т.е. имеется несоответствие между системой стимулирования и оплатой труда, и фактическим уровнем трудовых</w:t>
      </w:r>
      <w:r>
        <w:rPr>
          <w:spacing w:val="36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33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33"/>
          <w:sz w:val="28"/>
        </w:rPr>
        <w:t xml:space="preserve"> </w:t>
      </w:r>
      <w:r>
        <w:rPr>
          <w:sz w:val="28"/>
        </w:rPr>
        <w:t>служащими.</w:t>
      </w:r>
      <w:r>
        <w:rPr>
          <w:spacing w:val="36"/>
          <w:sz w:val="28"/>
        </w:rPr>
        <w:t xml:space="preserve"> </w:t>
      </w:r>
      <w:r>
        <w:rPr>
          <w:sz w:val="28"/>
        </w:rPr>
        <w:t>Такое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положение</w:t>
      </w:r>
    </w:p>
    <w:p w14:paraId="545ADDA2" w14:textId="77777777" w:rsidR="007C15D5" w:rsidRDefault="007C15D5">
      <w:pPr>
        <w:pStyle w:val="a4"/>
        <w:spacing w:line="360" w:lineRule="auto"/>
        <w:rPr>
          <w:sz w:val="28"/>
        </w:rPr>
        <w:sectPr w:rsidR="007C15D5">
          <w:pgSz w:w="11910" w:h="16840"/>
          <w:pgMar w:top="1040" w:right="425" w:bottom="1200" w:left="1559" w:header="0" w:footer="969" w:gutter="0"/>
          <w:cols w:space="720"/>
        </w:sectPr>
      </w:pPr>
    </w:p>
    <w:p w14:paraId="3CF56319" w14:textId="77777777" w:rsidR="007C15D5" w:rsidRDefault="00734575">
      <w:pPr>
        <w:pStyle w:val="a3"/>
        <w:spacing w:before="67" w:line="362" w:lineRule="auto"/>
        <w:ind w:right="140" w:firstLine="0"/>
      </w:pPr>
      <w:r>
        <w:lastRenderedPageBreak/>
        <w:t>дел приводит к снижению мотивации сотрудников, оттоку квалифицированных кадров и снижению качества муниципального управления;</w:t>
      </w:r>
    </w:p>
    <w:p w14:paraId="2CE7885B" w14:textId="77777777" w:rsidR="007C15D5" w:rsidRDefault="00734575">
      <w:pPr>
        <w:pStyle w:val="a4"/>
        <w:numPr>
          <w:ilvl w:val="0"/>
          <w:numId w:val="27"/>
        </w:numPr>
        <w:tabs>
          <w:tab w:val="left" w:pos="1017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 деятельности муниципальных служащих.</w:t>
      </w:r>
    </w:p>
    <w:p w14:paraId="4966CF78" w14:textId="77777777" w:rsidR="007C15D5" w:rsidRDefault="00734575">
      <w:pPr>
        <w:pStyle w:val="a3"/>
        <w:spacing w:line="321" w:lineRule="exact"/>
        <w:ind w:left="851" w:firstLine="0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rPr>
          <w:spacing w:val="-2"/>
        </w:rPr>
        <w:t>необходимо:</w:t>
      </w:r>
    </w:p>
    <w:p w14:paraId="08320238" w14:textId="77777777" w:rsidR="007C15D5" w:rsidRDefault="00734575">
      <w:pPr>
        <w:pStyle w:val="a4"/>
        <w:numPr>
          <w:ilvl w:val="0"/>
          <w:numId w:val="26"/>
        </w:numPr>
        <w:tabs>
          <w:tab w:val="left" w:pos="1134"/>
        </w:tabs>
        <w:spacing w:before="158" w:line="360" w:lineRule="auto"/>
        <w:ind w:right="141" w:firstLine="707"/>
        <w:jc w:val="both"/>
        <w:rPr>
          <w:sz w:val="28"/>
        </w:rPr>
      </w:pPr>
      <w:r>
        <w:rPr>
          <w:sz w:val="28"/>
        </w:rPr>
        <w:t>разработать и внедрить четкие и дифференцированные показатели результатов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учитывали</w:t>
      </w:r>
      <w:r>
        <w:rPr>
          <w:spacing w:val="-17"/>
          <w:sz w:val="28"/>
        </w:rPr>
        <w:t xml:space="preserve"> </w:t>
      </w:r>
      <w:r>
        <w:rPr>
          <w:sz w:val="28"/>
        </w:rPr>
        <w:t>бы</w:t>
      </w:r>
      <w:r>
        <w:rPr>
          <w:spacing w:val="-18"/>
          <w:sz w:val="28"/>
        </w:rPr>
        <w:t xml:space="preserve"> </w:t>
      </w:r>
      <w:r>
        <w:rPr>
          <w:sz w:val="28"/>
        </w:rPr>
        <w:t>специфику их работы и реальный вклад в развитие муниципального образования;</w:t>
      </w:r>
    </w:p>
    <w:p w14:paraId="018BC6BC" w14:textId="77777777" w:rsidR="007C15D5" w:rsidRDefault="00734575">
      <w:pPr>
        <w:pStyle w:val="a4"/>
        <w:numPr>
          <w:ilvl w:val="0"/>
          <w:numId w:val="26"/>
        </w:numPr>
        <w:tabs>
          <w:tab w:val="left" w:pos="1134"/>
        </w:tabs>
        <w:spacing w:line="360" w:lineRule="auto"/>
        <w:ind w:right="140" w:firstLine="707"/>
        <w:jc w:val="both"/>
        <w:rPr>
          <w:sz w:val="28"/>
        </w:rPr>
      </w:pPr>
      <w:r>
        <w:rPr>
          <w:sz w:val="28"/>
        </w:rPr>
        <w:t>установить систему стимулирования, которая была бы гибкой и позволяла бы привязывать материальное вознаграждение работников администраций к результатам их деятельности;</w:t>
      </w:r>
    </w:p>
    <w:p w14:paraId="6A53CA19" w14:textId="77777777" w:rsidR="007C15D5" w:rsidRDefault="00734575">
      <w:pPr>
        <w:pStyle w:val="a4"/>
        <w:numPr>
          <w:ilvl w:val="0"/>
          <w:numId w:val="26"/>
        </w:numPr>
        <w:tabs>
          <w:tab w:val="left" w:pos="1134"/>
        </w:tabs>
        <w:spacing w:line="360" w:lineRule="auto"/>
        <w:ind w:right="135" w:firstLine="707"/>
        <w:jc w:val="both"/>
        <w:rPr>
          <w:sz w:val="28"/>
        </w:rPr>
      </w:pPr>
      <w:r>
        <w:rPr>
          <w:sz w:val="28"/>
        </w:rPr>
        <w:t>увеличить финансовое вознаграждение муниципальных служащих, для стимулирования и привлечения высококвалифицированных специалистов;</w:t>
      </w:r>
    </w:p>
    <w:p w14:paraId="2B7D1CF1" w14:textId="77777777" w:rsidR="007C15D5" w:rsidRDefault="00734575">
      <w:pPr>
        <w:pStyle w:val="a4"/>
        <w:numPr>
          <w:ilvl w:val="0"/>
          <w:numId w:val="26"/>
        </w:numPr>
        <w:tabs>
          <w:tab w:val="left" w:pos="1134"/>
        </w:tabs>
        <w:spacing w:before="1" w:line="360" w:lineRule="auto"/>
        <w:ind w:right="137" w:firstLine="707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 роста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компетенции.</w:t>
      </w:r>
    </w:p>
    <w:p w14:paraId="79CC1227" w14:textId="77777777" w:rsidR="007C15D5" w:rsidRDefault="00734575">
      <w:pPr>
        <w:pStyle w:val="a3"/>
        <w:spacing w:line="360" w:lineRule="auto"/>
        <w:ind w:right="138"/>
      </w:pPr>
      <w:r>
        <w:t>Только комплексный подход к решению данных проблем позволит повысить эффективность механизмов стимулирования труда работников и муниципальной службы и улучшить качество муниципального управления.</w:t>
      </w:r>
    </w:p>
    <w:p w14:paraId="24E162BF" w14:textId="77777777" w:rsidR="007C15D5" w:rsidRDefault="00734575">
      <w:pPr>
        <w:pStyle w:val="a3"/>
        <w:spacing w:line="360" w:lineRule="auto"/>
        <w:ind w:right="137"/>
      </w:pPr>
      <w:r>
        <w:t>Проблематика, связанная с построением системы оплаты труда муниципальных служащих, является исследовательским объектом различных научных дисциплин, включая экономику труда, трудовое право, управление персоналом, государственного и муниципального управления.</w:t>
      </w:r>
    </w:p>
    <w:p w14:paraId="75960789" w14:textId="77777777" w:rsidR="007C15D5" w:rsidRDefault="00734575">
      <w:pPr>
        <w:pStyle w:val="a3"/>
        <w:spacing w:line="360" w:lineRule="auto"/>
        <w:ind w:right="135"/>
      </w:pPr>
      <w:r>
        <w:t>Специфика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оплаты</w:t>
      </w:r>
      <w:r>
        <w:rPr>
          <w:spacing w:val="-18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18"/>
        </w:rPr>
        <w:t xml:space="preserve"> </w:t>
      </w:r>
      <w:r>
        <w:t>служащих</w:t>
      </w:r>
      <w:r>
        <w:rPr>
          <w:spacing w:val="-14"/>
        </w:rPr>
        <w:t xml:space="preserve"> </w:t>
      </w:r>
      <w:r>
        <w:t>является предметом внимания таких учёных, как: Агапонов А.К., Албастова А.Н., Агибалов</w:t>
      </w:r>
      <w:r>
        <w:rPr>
          <w:spacing w:val="-8"/>
        </w:rPr>
        <w:t xml:space="preserve"> </w:t>
      </w:r>
      <w:r>
        <w:t>Ю.В.,</w:t>
      </w:r>
      <w:r>
        <w:rPr>
          <w:spacing w:val="-9"/>
        </w:rPr>
        <w:t xml:space="preserve"> </w:t>
      </w:r>
      <w:r>
        <w:t>Бобков</w:t>
      </w:r>
      <w:r>
        <w:rPr>
          <w:spacing w:val="-8"/>
        </w:rPr>
        <w:t xml:space="preserve"> </w:t>
      </w:r>
      <w:r>
        <w:t>В.Т.,</w:t>
      </w:r>
      <w:r>
        <w:rPr>
          <w:spacing w:val="-9"/>
        </w:rPr>
        <w:t xml:space="preserve"> </w:t>
      </w:r>
      <w:r>
        <w:t>Вагина</w:t>
      </w:r>
      <w:r>
        <w:rPr>
          <w:spacing w:val="-8"/>
        </w:rPr>
        <w:t xml:space="preserve"> </w:t>
      </w:r>
      <w:r>
        <w:t>Л.В.,</w:t>
      </w:r>
      <w:r>
        <w:rPr>
          <w:spacing w:val="-9"/>
        </w:rPr>
        <w:t xml:space="preserve"> </w:t>
      </w:r>
      <w:r>
        <w:t>Волгин</w:t>
      </w:r>
      <w:r>
        <w:rPr>
          <w:spacing w:val="-7"/>
        </w:rPr>
        <w:t xml:space="preserve"> </w:t>
      </w:r>
      <w:r>
        <w:t>H.A.,</w:t>
      </w:r>
      <w:r>
        <w:rPr>
          <w:spacing w:val="-9"/>
        </w:rPr>
        <w:t xml:space="preserve"> </w:t>
      </w:r>
      <w:r>
        <w:t>Воробьёва</w:t>
      </w:r>
      <w:r>
        <w:rPr>
          <w:spacing w:val="-8"/>
        </w:rPr>
        <w:t xml:space="preserve"> </w:t>
      </w:r>
      <w:r>
        <w:t>Л.П.,</w:t>
      </w:r>
      <w:r>
        <w:rPr>
          <w:spacing w:val="-9"/>
        </w:rPr>
        <w:t xml:space="preserve"> </w:t>
      </w:r>
      <w:r>
        <w:t>Грицюк М.А., Жемчугова Н.В., Жуков А.Л., Нечипоренко B.C., Калиниченко Л.А., Петрова С.И., Пророкова Е.А., Рошко И.Н., Столярова В.А., Трофимова И.Н., Убушуева Н.Р., Фабричный С.Ю., Щепачев В.А. и др.</w:t>
      </w:r>
    </w:p>
    <w:p w14:paraId="17ABFDEB" w14:textId="77777777" w:rsidR="007C15D5" w:rsidRDefault="007C15D5">
      <w:pPr>
        <w:pStyle w:val="a3"/>
        <w:spacing w:line="360" w:lineRule="auto"/>
        <w:sectPr w:rsidR="007C15D5">
          <w:pgSz w:w="11910" w:h="16840"/>
          <w:pgMar w:top="1040" w:right="425" w:bottom="1200" w:left="1559" w:header="0" w:footer="969" w:gutter="0"/>
          <w:cols w:space="720"/>
        </w:sectPr>
      </w:pPr>
    </w:p>
    <w:p w14:paraId="3C38F09F" w14:textId="77777777" w:rsidR="007C15D5" w:rsidRDefault="00734575">
      <w:pPr>
        <w:pStyle w:val="a3"/>
        <w:spacing w:before="67" w:line="360" w:lineRule="auto"/>
        <w:ind w:right="137"/>
      </w:pPr>
      <w:r>
        <w:lastRenderedPageBreak/>
        <w:t>Зарубежный опыт по изучению вопросов, связанных с регулированием системы оплаты труда муниципальных служащих отражён в работах: Маркварт Э., Рэйни X. Дж., Саначева И.Д. Чихладзе Л.Т., Элерс Д. и др.</w:t>
      </w:r>
    </w:p>
    <w:p w14:paraId="6F73CBD7" w14:textId="77777777" w:rsidR="007C15D5" w:rsidRDefault="00734575">
      <w:pPr>
        <w:pStyle w:val="a3"/>
        <w:spacing w:before="1" w:line="360" w:lineRule="auto"/>
        <w:ind w:right="143"/>
      </w:pPr>
      <w:r>
        <w:t>Объектом исследования данной работы является Администрация Октябрьского района города Екатеринбурга.</w:t>
      </w:r>
    </w:p>
    <w:p w14:paraId="485FED44" w14:textId="77777777" w:rsidR="007C15D5" w:rsidRDefault="00734575">
      <w:pPr>
        <w:pStyle w:val="a3"/>
        <w:spacing w:before="1" w:line="360" w:lineRule="auto"/>
        <w:ind w:right="145"/>
      </w:pPr>
      <w:r>
        <w:t>Предметом исследования является система оплаты труда муниципальных служащих Администрации Октябрьского района города Екатеринбурга.</w:t>
      </w:r>
    </w:p>
    <w:p w14:paraId="231E34C7" w14:textId="77777777" w:rsidR="007C15D5" w:rsidRDefault="00734575">
      <w:pPr>
        <w:pStyle w:val="a3"/>
        <w:spacing w:line="360" w:lineRule="auto"/>
        <w:ind w:right="139"/>
      </w:pPr>
      <w:r>
        <w:t>Цель данной работы – это разработать рекомендации по совершенствованию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служащих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 Администрации</w:t>
      </w:r>
      <w:r>
        <w:rPr>
          <w:spacing w:val="-8"/>
        </w:rPr>
        <w:t xml:space="preserve"> </w:t>
      </w:r>
      <w:r>
        <w:t>Октябрьского</w:t>
      </w:r>
      <w:r>
        <w:rPr>
          <w:spacing w:val="-10"/>
        </w:rPr>
        <w:t xml:space="preserve"> </w:t>
      </w:r>
      <w:r>
        <w:t>района,</w:t>
      </w:r>
      <w:r>
        <w:rPr>
          <w:spacing w:val="-11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служащих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целом.</w:t>
      </w:r>
    </w:p>
    <w:p w14:paraId="58DB7F6C" w14:textId="77777777" w:rsidR="007C15D5" w:rsidRDefault="00734575">
      <w:pPr>
        <w:pStyle w:val="a3"/>
        <w:spacing w:before="1"/>
        <w:ind w:left="851" w:firstLine="0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задачи:</w:t>
      </w:r>
    </w:p>
    <w:p w14:paraId="77B436DC" w14:textId="77777777" w:rsidR="007C15D5" w:rsidRDefault="00734575">
      <w:pPr>
        <w:pStyle w:val="a4"/>
        <w:numPr>
          <w:ilvl w:val="0"/>
          <w:numId w:val="25"/>
        </w:numPr>
        <w:tabs>
          <w:tab w:val="left" w:pos="1000"/>
        </w:tabs>
        <w:spacing w:before="160" w:line="360" w:lineRule="auto"/>
        <w:ind w:right="138" w:firstLine="707"/>
        <w:rPr>
          <w:sz w:val="28"/>
        </w:rPr>
      </w:pPr>
      <w:r>
        <w:rPr>
          <w:sz w:val="28"/>
        </w:rPr>
        <w:t>рассмотреть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-16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основы,</w:t>
      </w:r>
      <w:r>
        <w:rPr>
          <w:spacing w:val="-15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 системы оплаты труда;</w:t>
      </w:r>
    </w:p>
    <w:p w14:paraId="57A993F3" w14:textId="77777777" w:rsidR="007C15D5" w:rsidRDefault="00734575">
      <w:pPr>
        <w:pStyle w:val="a4"/>
        <w:numPr>
          <w:ilvl w:val="0"/>
          <w:numId w:val="25"/>
        </w:numPr>
        <w:tabs>
          <w:tab w:val="left" w:pos="1013"/>
        </w:tabs>
        <w:spacing w:before="1"/>
        <w:ind w:left="1013" w:hanging="162"/>
        <w:rPr>
          <w:sz w:val="28"/>
        </w:rPr>
      </w:pPr>
      <w:r>
        <w:rPr>
          <w:sz w:val="28"/>
        </w:rPr>
        <w:t>рассмотреть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нормативно-правовое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учета;</w:t>
      </w:r>
    </w:p>
    <w:p w14:paraId="1F9DBF33" w14:textId="77777777" w:rsidR="007C15D5" w:rsidRDefault="00734575">
      <w:pPr>
        <w:pStyle w:val="a4"/>
        <w:numPr>
          <w:ilvl w:val="0"/>
          <w:numId w:val="25"/>
        </w:numPr>
        <w:tabs>
          <w:tab w:val="left" w:pos="1075"/>
        </w:tabs>
        <w:spacing w:before="161" w:line="360" w:lineRule="auto"/>
        <w:ind w:right="147" w:firstLine="707"/>
        <w:rPr>
          <w:sz w:val="28"/>
        </w:rPr>
      </w:pPr>
      <w:r>
        <w:rPr>
          <w:sz w:val="28"/>
        </w:rPr>
        <w:t>описать общие принципы организации оплаты труда муниципальных служащих в РФ;</w:t>
      </w:r>
    </w:p>
    <w:p w14:paraId="01BCCCEA" w14:textId="77777777" w:rsidR="007C15D5" w:rsidRDefault="00734575">
      <w:pPr>
        <w:pStyle w:val="a4"/>
        <w:numPr>
          <w:ilvl w:val="0"/>
          <w:numId w:val="25"/>
        </w:numPr>
        <w:tabs>
          <w:tab w:val="left" w:pos="1243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ознакомиться с особенностями организации оплаты труда в Администрации Октябрьского района города Екатеринбурга;</w:t>
      </w:r>
    </w:p>
    <w:p w14:paraId="430DE820" w14:textId="77777777" w:rsidR="007C15D5" w:rsidRDefault="00734575">
      <w:pPr>
        <w:pStyle w:val="a4"/>
        <w:numPr>
          <w:ilvl w:val="0"/>
          <w:numId w:val="25"/>
        </w:numPr>
        <w:tabs>
          <w:tab w:val="left" w:pos="1245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выявить и обозначить проблемы организации оплаты труда муниципальных служащих;</w:t>
      </w:r>
    </w:p>
    <w:p w14:paraId="078EF989" w14:textId="77777777" w:rsidR="007C15D5" w:rsidRDefault="00734575">
      <w:pPr>
        <w:pStyle w:val="a4"/>
        <w:numPr>
          <w:ilvl w:val="0"/>
          <w:numId w:val="25"/>
        </w:numPr>
        <w:tabs>
          <w:tab w:val="left" w:pos="1161"/>
        </w:tabs>
        <w:spacing w:line="360" w:lineRule="auto"/>
        <w:ind w:right="136" w:firstLine="707"/>
        <w:rPr>
          <w:sz w:val="28"/>
        </w:rPr>
      </w:pPr>
      <w:r>
        <w:rPr>
          <w:sz w:val="28"/>
        </w:rPr>
        <w:t>разработать комплексную программу действий, направленную на повышение эффективности системы оплаты труда, применяемой в Администрации Октябрьского района города Екатеринбурга.</w:t>
      </w:r>
    </w:p>
    <w:p w14:paraId="770B0F4A" w14:textId="2F18A3C3" w:rsidR="00734575" w:rsidRDefault="00734575" w:rsidP="000E6E13">
      <w:pPr>
        <w:pStyle w:val="a3"/>
        <w:spacing w:before="1" w:line="360" w:lineRule="auto"/>
        <w:ind w:right="135"/>
      </w:pPr>
      <w:r>
        <w:t>Для проведения данного исследования использовались современные подходы и методы классификации, логико-лингвистического и системного анализа научной и методической литературы, монографий, данных СМИ и государственной статистики, а также нормативно-правовых актов, инструктивно-методических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федеральной власти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 местного самоуправления в области оплаты труда.</w:t>
      </w:r>
      <w:r w:rsidR="000E6E13">
        <w:t xml:space="preserve"> </w:t>
      </w:r>
    </w:p>
    <w:sectPr w:rsidR="00734575" w:rsidSect="000E6E13">
      <w:footerReference w:type="default" r:id="rId8"/>
      <w:pgSz w:w="11910" w:h="16840"/>
      <w:pgMar w:top="1040" w:right="425" w:bottom="1200" w:left="1559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25C3" w14:textId="77777777" w:rsidR="00F25A37" w:rsidRDefault="00F25A37">
      <w:r>
        <w:separator/>
      </w:r>
    </w:p>
  </w:endnote>
  <w:endnote w:type="continuationSeparator" w:id="0">
    <w:p w14:paraId="157526C4" w14:textId="77777777" w:rsidR="00F25A37" w:rsidRDefault="00F2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D29A" w14:textId="77777777" w:rsidR="007C15D5" w:rsidRDefault="00734575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2980352" behindDoc="1" locked="0" layoutInCell="1" allowOverlap="1" wp14:anchorId="7E84D07B" wp14:editId="483EF3A6">
              <wp:simplePos x="0" y="0"/>
              <wp:positionH relativeFrom="page">
                <wp:posOffset>4020692</wp:posOffset>
              </wp:positionH>
              <wp:positionV relativeFrom="page">
                <wp:posOffset>9915855</wp:posOffset>
              </wp:positionV>
              <wp:extent cx="24066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31F983" w14:textId="77777777" w:rsidR="007C15D5" w:rsidRDefault="0073457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4D07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6.6pt;margin-top:780.8pt;width:18.95pt;height:13.05pt;z-index:-2033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" filled="f" stroked="f">
              <v:textbox inset="0,0,0,0">
                <w:txbxContent>
                  <w:p w14:paraId="2F31F983" w14:textId="77777777" w:rsidR="007C15D5" w:rsidRDefault="0073457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2296" w14:textId="77777777" w:rsidR="007C15D5" w:rsidRDefault="0073457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80864" behindDoc="1" locked="0" layoutInCell="1" allowOverlap="1" wp14:anchorId="3215EF9D" wp14:editId="0E961861">
              <wp:simplePos x="0" y="0"/>
              <wp:positionH relativeFrom="page">
                <wp:posOffset>5200522</wp:posOffset>
              </wp:positionH>
              <wp:positionV relativeFrom="page">
                <wp:posOffset>6784035</wp:posOffset>
              </wp:positionV>
              <wp:extent cx="304165" cy="165735"/>
              <wp:effectExtent l="0" t="0" r="0" b="0"/>
              <wp:wrapNone/>
              <wp:docPr id="170" name="Text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1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C448E" w14:textId="77777777" w:rsidR="007C15D5" w:rsidRDefault="0073457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5EF9D" id="_x0000_t202" coordsize="21600,21600" o:spt="202" path="m,l,21600r21600,l21600,xe">
              <v:stroke joinstyle="miter"/>
              <v:path gradientshapeok="t" o:connecttype="rect"/>
            </v:shapetype>
            <v:shape id="Textbox 170" o:spid="_x0000_s1027" type="#_x0000_t202" style="position:absolute;margin-left:409.5pt;margin-top:534.2pt;width:23.95pt;height:13.05pt;z-index:-2033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" filled="f" stroked="f">
              <v:textbox inset="0,0,0,0">
                <w:txbxContent>
                  <w:p w14:paraId="7EDC448E" w14:textId="77777777" w:rsidR="007C15D5" w:rsidRDefault="0073457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2ED2" w14:textId="77777777" w:rsidR="00F25A37" w:rsidRDefault="00F25A37">
      <w:r>
        <w:separator/>
      </w:r>
    </w:p>
  </w:footnote>
  <w:footnote w:type="continuationSeparator" w:id="0">
    <w:p w14:paraId="00E4AFCD" w14:textId="77777777" w:rsidR="00F25A37" w:rsidRDefault="00F2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5D6"/>
    <w:multiLevelType w:val="hybridMultilevel"/>
    <w:tmpl w:val="02B4061E"/>
    <w:lvl w:ilvl="0" w:tplc="EF4CC608">
      <w:start w:val="1"/>
      <w:numFmt w:val="decimal"/>
      <w:lvlText w:val="%1.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7CA7F0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3CBEB24E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CBCAA98C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CDCEEC74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E004B5F8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857AFE0C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A39AC9BA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A23444D2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4084E51"/>
    <w:multiLevelType w:val="hybridMultilevel"/>
    <w:tmpl w:val="6FDE21A0"/>
    <w:lvl w:ilvl="0" w:tplc="82E0635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D452BA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171A932C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AA9EF5D2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0A1AE316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57FE0D26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A7B410D2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9D0EACB0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895AC960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766048F"/>
    <w:multiLevelType w:val="hybridMultilevel"/>
    <w:tmpl w:val="161A44D8"/>
    <w:lvl w:ilvl="0" w:tplc="7744CF8C">
      <w:start w:val="1"/>
      <w:numFmt w:val="decimal"/>
      <w:lvlText w:val="%1)"/>
      <w:lvlJc w:val="left"/>
      <w:pPr>
        <w:ind w:left="127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06E77C">
      <w:numFmt w:val="bullet"/>
      <w:lvlText w:val="•"/>
      <w:lvlJc w:val="left"/>
      <w:pPr>
        <w:ind w:left="2144" w:hanging="427"/>
      </w:pPr>
      <w:rPr>
        <w:rFonts w:hint="default"/>
        <w:lang w:val="ru-RU" w:eastAsia="en-US" w:bidi="ar-SA"/>
      </w:rPr>
    </w:lvl>
    <w:lvl w:ilvl="2" w:tplc="3D1CE310">
      <w:numFmt w:val="bullet"/>
      <w:lvlText w:val="•"/>
      <w:lvlJc w:val="left"/>
      <w:pPr>
        <w:ind w:left="3008" w:hanging="427"/>
      </w:pPr>
      <w:rPr>
        <w:rFonts w:hint="default"/>
        <w:lang w:val="ru-RU" w:eastAsia="en-US" w:bidi="ar-SA"/>
      </w:rPr>
    </w:lvl>
    <w:lvl w:ilvl="3" w:tplc="9F400444">
      <w:numFmt w:val="bullet"/>
      <w:lvlText w:val="•"/>
      <w:lvlJc w:val="left"/>
      <w:pPr>
        <w:ind w:left="3872" w:hanging="427"/>
      </w:pPr>
      <w:rPr>
        <w:rFonts w:hint="default"/>
        <w:lang w:val="ru-RU" w:eastAsia="en-US" w:bidi="ar-SA"/>
      </w:rPr>
    </w:lvl>
    <w:lvl w:ilvl="4" w:tplc="E0B6204C">
      <w:numFmt w:val="bullet"/>
      <w:lvlText w:val="•"/>
      <w:lvlJc w:val="left"/>
      <w:pPr>
        <w:ind w:left="4736" w:hanging="427"/>
      </w:pPr>
      <w:rPr>
        <w:rFonts w:hint="default"/>
        <w:lang w:val="ru-RU" w:eastAsia="en-US" w:bidi="ar-SA"/>
      </w:rPr>
    </w:lvl>
    <w:lvl w:ilvl="5" w:tplc="7B387BC2">
      <w:numFmt w:val="bullet"/>
      <w:lvlText w:val="•"/>
      <w:lvlJc w:val="left"/>
      <w:pPr>
        <w:ind w:left="5601" w:hanging="427"/>
      </w:pPr>
      <w:rPr>
        <w:rFonts w:hint="default"/>
        <w:lang w:val="ru-RU" w:eastAsia="en-US" w:bidi="ar-SA"/>
      </w:rPr>
    </w:lvl>
    <w:lvl w:ilvl="6" w:tplc="45149992">
      <w:numFmt w:val="bullet"/>
      <w:lvlText w:val="•"/>
      <w:lvlJc w:val="left"/>
      <w:pPr>
        <w:ind w:left="6465" w:hanging="427"/>
      </w:pPr>
      <w:rPr>
        <w:rFonts w:hint="default"/>
        <w:lang w:val="ru-RU" w:eastAsia="en-US" w:bidi="ar-SA"/>
      </w:rPr>
    </w:lvl>
    <w:lvl w:ilvl="7" w:tplc="DB84DF48">
      <w:numFmt w:val="bullet"/>
      <w:lvlText w:val="•"/>
      <w:lvlJc w:val="left"/>
      <w:pPr>
        <w:ind w:left="7329" w:hanging="427"/>
      </w:pPr>
      <w:rPr>
        <w:rFonts w:hint="default"/>
        <w:lang w:val="ru-RU" w:eastAsia="en-US" w:bidi="ar-SA"/>
      </w:rPr>
    </w:lvl>
    <w:lvl w:ilvl="8" w:tplc="8F72B05E">
      <w:numFmt w:val="bullet"/>
      <w:lvlText w:val="•"/>
      <w:lvlJc w:val="left"/>
      <w:pPr>
        <w:ind w:left="8193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089C741C"/>
    <w:multiLevelType w:val="hybridMultilevel"/>
    <w:tmpl w:val="5CB2B370"/>
    <w:lvl w:ilvl="0" w:tplc="80747298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BE176C">
      <w:numFmt w:val="bullet"/>
      <w:lvlText w:val="•"/>
      <w:lvlJc w:val="left"/>
      <w:pPr>
        <w:ind w:left="1118" w:hanging="245"/>
      </w:pPr>
      <w:rPr>
        <w:rFonts w:hint="default"/>
        <w:lang w:val="ru-RU" w:eastAsia="en-US" w:bidi="ar-SA"/>
      </w:rPr>
    </w:lvl>
    <w:lvl w:ilvl="2" w:tplc="0088C1BC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3" w:tplc="BB925334">
      <w:numFmt w:val="bullet"/>
      <w:lvlText w:val="•"/>
      <w:lvlJc w:val="left"/>
      <w:pPr>
        <w:ind w:left="3074" w:hanging="245"/>
      </w:pPr>
      <w:rPr>
        <w:rFonts w:hint="default"/>
        <w:lang w:val="ru-RU" w:eastAsia="en-US" w:bidi="ar-SA"/>
      </w:rPr>
    </w:lvl>
    <w:lvl w:ilvl="4" w:tplc="5D46B1F4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5" w:tplc="737AAD3C">
      <w:numFmt w:val="bullet"/>
      <w:lvlText w:val="•"/>
      <w:lvlJc w:val="left"/>
      <w:pPr>
        <w:ind w:left="5031" w:hanging="245"/>
      </w:pPr>
      <w:rPr>
        <w:rFonts w:hint="default"/>
        <w:lang w:val="ru-RU" w:eastAsia="en-US" w:bidi="ar-SA"/>
      </w:rPr>
    </w:lvl>
    <w:lvl w:ilvl="6" w:tplc="4AB806BA">
      <w:numFmt w:val="bullet"/>
      <w:lvlText w:val="•"/>
      <w:lvlJc w:val="left"/>
      <w:pPr>
        <w:ind w:left="6009" w:hanging="245"/>
      </w:pPr>
      <w:rPr>
        <w:rFonts w:hint="default"/>
        <w:lang w:val="ru-RU" w:eastAsia="en-US" w:bidi="ar-SA"/>
      </w:rPr>
    </w:lvl>
    <w:lvl w:ilvl="7" w:tplc="603AFEFA">
      <w:numFmt w:val="bullet"/>
      <w:lvlText w:val="•"/>
      <w:lvlJc w:val="left"/>
      <w:pPr>
        <w:ind w:left="6987" w:hanging="245"/>
      </w:pPr>
      <w:rPr>
        <w:rFonts w:hint="default"/>
        <w:lang w:val="ru-RU" w:eastAsia="en-US" w:bidi="ar-SA"/>
      </w:rPr>
    </w:lvl>
    <w:lvl w:ilvl="8" w:tplc="507AEC4A">
      <w:numFmt w:val="bullet"/>
      <w:lvlText w:val="•"/>
      <w:lvlJc w:val="left"/>
      <w:pPr>
        <w:ind w:left="796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9390B74"/>
    <w:multiLevelType w:val="hybridMultilevel"/>
    <w:tmpl w:val="148243E8"/>
    <w:lvl w:ilvl="0" w:tplc="9F04ED1C">
      <w:start w:val="1"/>
      <w:numFmt w:val="decimal"/>
      <w:lvlText w:val="%1)"/>
      <w:lvlJc w:val="left"/>
      <w:pPr>
        <w:ind w:left="143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FC943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0EE15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44AE5706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FC8C2C3A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348427B6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B910263C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29CE331C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24682970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9E66C4F"/>
    <w:multiLevelType w:val="hybridMultilevel"/>
    <w:tmpl w:val="D46A98B4"/>
    <w:lvl w:ilvl="0" w:tplc="9E86E3D0">
      <w:numFmt w:val="bullet"/>
      <w:lvlText w:val="-"/>
      <w:lvlJc w:val="left"/>
      <w:pPr>
        <w:ind w:left="14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18AC48">
      <w:numFmt w:val="bullet"/>
      <w:lvlText w:val="•"/>
      <w:lvlJc w:val="left"/>
      <w:pPr>
        <w:ind w:left="1118" w:hanging="147"/>
      </w:pPr>
      <w:rPr>
        <w:rFonts w:hint="default"/>
        <w:lang w:val="ru-RU" w:eastAsia="en-US" w:bidi="ar-SA"/>
      </w:rPr>
    </w:lvl>
    <w:lvl w:ilvl="2" w:tplc="FA9A9CF6">
      <w:numFmt w:val="bullet"/>
      <w:lvlText w:val="•"/>
      <w:lvlJc w:val="left"/>
      <w:pPr>
        <w:ind w:left="2096" w:hanging="147"/>
      </w:pPr>
      <w:rPr>
        <w:rFonts w:hint="default"/>
        <w:lang w:val="ru-RU" w:eastAsia="en-US" w:bidi="ar-SA"/>
      </w:rPr>
    </w:lvl>
    <w:lvl w:ilvl="3" w:tplc="0F602BF4">
      <w:numFmt w:val="bullet"/>
      <w:lvlText w:val="•"/>
      <w:lvlJc w:val="left"/>
      <w:pPr>
        <w:ind w:left="3074" w:hanging="147"/>
      </w:pPr>
      <w:rPr>
        <w:rFonts w:hint="default"/>
        <w:lang w:val="ru-RU" w:eastAsia="en-US" w:bidi="ar-SA"/>
      </w:rPr>
    </w:lvl>
    <w:lvl w:ilvl="4" w:tplc="BEFC714C">
      <w:numFmt w:val="bullet"/>
      <w:lvlText w:val="•"/>
      <w:lvlJc w:val="left"/>
      <w:pPr>
        <w:ind w:left="4052" w:hanging="147"/>
      </w:pPr>
      <w:rPr>
        <w:rFonts w:hint="default"/>
        <w:lang w:val="ru-RU" w:eastAsia="en-US" w:bidi="ar-SA"/>
      </w:rPr>
    </w:lvl>
    <w:lvl w:ilvl="5" w:tplc="CDF616A2">
      <w:numFmt w:val="bullet"/>
      <w:lvlText w:val="•"/>
      <w:lvlJc w:val="left"/>
      <w:pPr>
        <w:ind w:left="5031" w:hanging="147"/>
      </w:pPr>
      <w:rPr>
        <w:rFonts w:hint="default"/>
        <w:lang w:val="ru-RU" w:eastAsia="en-US" w:bidi="ar-SA"/>
      </w:rPr>
    </w:lvl>
    <w:lvl w:ilvl="6" w:tplc="9622FE40">
      <w:numFmt w:val="bullet"/>
      <w:lvlText w:val="•"/>
      <w:lvlJc w:val="left"/>
      <w:pPr>
        <w:ind w:left="6009" w:hanging="147"/>
      </w:pPr>
      <w:rPr>
        <w:rFonts w:hint="default"/>
        <w:lang w:val="ru-RU" w:eastAsia="en-US" w:bidi="ar-SA"/>
      </w:rPr>
    </w:lvl>
    <w:lvl w:ilvl="7" w:tplc="99FA78CA">
      <w:numFmt w:val="bullet"/>
      <w:lvlText w:val="•"/>
      <w:lvlJc w:val="left"/>
      <w:pPr>
        <w:ind w:left="6987" w:hanging="147"/>
      </w:pPr>
      <w:rPr>
        <w:rFonts w:hint="default"/>
        <w:lang w:val="ru-RU" w:eastAsia="en-US" w:bidi="ar-SA"/>
      </w:rPr>
    </w:lvl>
    <w:lvl w:ilvl="8" w:tplc="4F22431C">
      <w:numFmt w:val="bullet"/>
      <w:lvlText w:val="•"/>
      <w:lvlJc w:val="left"/>
      <w:pPr>
        <w:ind w:left="7965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0FCA64B4"/>
    <w:multiLevelType w:val="hybridMultilevel"/>
    <w:tmpl w:val="489CDEEE"/>
    <w:lvl w:ilvl="0" w:tplc="E75073AC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828B6C">
      <w:numFmt w:val="bullet"/>
      <w:lvlText w:val="•"/>
      <w:lvlJc w:val="left"/>
      <w:pPr>
        <w:ind w:left="1118" w:hanging="152"/>
      </w:pPr>
      <w:rPr>
        <w:rFonts w:hint="default"/>
        <w:lang w:val="ru-RU" w:eastAsia="en-US" w:bidi="ar-SA"/>
      </w:rPr>
    </w:lvl>
    <w:lvl w:ilvl="2" w:tplc="5774996C">
      <w:numFmt w:val="bullet"/>
      <w:lvlText w:val="•"/>
      <w:lvlJc w:val="left"/>
      <w:pPr>
        <w:ind w:left="2096" w:hanging="152"/>
      </w:pPr>
      <w:rPr>
        <w:rFonts w:hint="default"/>
        <w:lang w:val="ru-RU" w:eastAsia="en-US" w:bidi="ar-SA"/>
      </w:rPr>
    </w:lvl>
    <w:lvl w:ilvl="3" w:tplc="6F300C5A">
      <w:numFmt w:val="bullet"/>
      <w:lvlText w:val="•"/>
      <w:lvlJc w:val="left"/>
      <w:pPr>
        <w:ind w:left="3074" w:hanging="152"/>
      </w:pPr>
      <w:rPr>
        <w:rFonts w:hint="default"/>
        <w:lang w:val="ru-RU" w:eastAsia="en-US" w:bidi="ar-SA"/>
      </w:rPr>
    </w:lvl>
    <w:lvl w:ilvl="4" w:tplc="39CA8888">
      <w:numFmt w:val="bullet"/>
      <w:lvlText w:val="•"/>
      <w:lvlJc w:val="left"/>
      <w:pPr>
        <w:ind w:left="4052" w:hanging="152"/>
      </w:pPr>
      <w:rPr>
        <w:rFonts w:hint="default"/>
        <w:lang w:val="ru-RU" w:eastAsia="en-US" w:bidi="ar-SA"/>
      </w:rPr>
    </w:lvl>
    <w:lvl w:ilvl="5" w:tplc="3782C056">
      <w:numFmt w:val="bullet"/>
      <w:lvlText w:val="•"/>
      <w:lvlJc w:val="left"/>
      <w:pPr>
        <w:ind w:left="5031" w:hanging="152"/>
      </w:pPr>
      <w:rPr>
        <w:rFonts w:hint="default"/>
        <w:lang w:val="ru-RU" w:eastAsia="en-US" w:bidi="ar-SA"/>
      </w:rPr>
    </w:lvl>
    <w:lvl w:ilvl="6" w:tplc="379252E6">
      <w:numFmt w:val="bullet"/>
      <w:lvlText w:val="•"/>
      <w:lvlJc w:val="left"/>
      <w:pPr>
        <w:ind w:left="6009" w:hanging="152"/>
      </w:pPr>
      <w:rPr>
        <w:rFonts w:hint="default"/>
        <w:lang w:val="ru-RU" w:eastAsia="en-US" w:bidi="ar-SA"/>
      </w:rPr>
    </w:lvl>
    <w:lvl w:ilvl="7" w:tplc="AB8EECDC">
      <w:numFmt w:val="bullet"/>
      <w:lvlText w:val="•"/>
      <w:lvlJc w:val="left"/>
      <w:pPr>
        <w:ind w:left="6987" w:hanging="152"/>
      </w:pPr>
      <w:rPr>
        <w:rFonts w:hint="default"/>
        <w:lang w:val="ru-RU" w:eastAsia="en-US" w:bidi="ar-SA"/>
      </w:rPr>
    </w:lvl>
    <w:lvl w:ilvl="8" w:tplc="5ED0D048">
      <w:numFmt w:val="bullet"/>
      <w:lvlText w:val="•"/>
      <w:lvlJc w:val="left"/>
      <w:pPr>
        <w:ind w:left="7965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1059666C"/>
    <w:multiLevelType w:val="hybridMultilevel"/>
    <w:tmpl w:val="0D283BB0"/>
    <w:lvl w:ilvl="0" w:tplc="3208AA84">
      <w:numFmt w:val="bullet"/>
      <w:lvlText w:val="-"/>
      <w:lvlJc w:val="left"/>
      <w:pPr>
        <w:ind w:left="14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A864E">
      <w:numFmt w:val="bullet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2" w:tplc="CBF86ECE"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3" w:tplc="66C88BBA">
      <w:numFmt w:val="bullet"/>
      <w:lvlText w:val="•"/>
      <w:lvlJc w:val="left"/>
      <w:pPr>
        <w:ind w:left="3074" w:hanging="176"/>
      </w:pPr>
      <w:rPr>
        <w:rFonts w:hint="default"/>
        <w:lang w:val="ru-RU" w:eastAsia="en-US" w:bidi="ar-SA"/>
      </w:rPr>
    </w:lvl>
    <w:lvl w:ilvl="4" w:tplc="0A76BEC6">
      <w:numFmt w:val="bullet"/>
      <w:lvlText w:val="•"/>
      <w:lvlJc w:val="left"/>
      <w:pPr>
        <w:ind w:left="4052" w:hanging="176"/>
      </w:pPr>
      <w:rPr>
        <w:rFonts w:hint="default"/>
        <w:lang w:val="ru-RU" w:eastAsia="en-US" w:bidi="ar-SA"/>
      </w:rPr>
    </w:lvl>
    <w:lvl w:ilvl="5" w:tplc="2392EA0E">
      <w:numFmt w:val="bullet"/>
      <w:lvlText w:val="•"/>
      <w:lvlJc w:val="left"/>
      <w:pPr>
        <w:ind w:left="5031" w:hanging="176"/>
      </w:pPr>
      <w:rPr>
        <w:rFonts w:hint="default"/>
        <w:lang w:val="ru-RU" w:eastAsia="en-US" w:bidi="ar-SA"/>
      </w:rPr>
    </w:lvl>
    <w:lvl w:ilvl="6" w:tplc="AB4ACA50">
      <w:numFmt w:val="bullet"/>
      <w:lvlText w:val="•"/>
      <w:lvlJc w:val="left"/>
      <w:pPr>
        <w:ind w:left="6009" w:hanging="176"/>
      </w:pPr>
      <w:rPr>
        <w:rFonts w:hint="default"/>
        <w:lang w:val="ru-RU" w:eastAsia="en-US" w:bidi="ar-SA"/>
      </w:rPr>
    </w:lvl>
    <w:lvl w:ilvl="7" w:tplc="FBBC223C">
      <w:numFmt w:val="bullet"/>
      <w:lvlText w:val="•"/>
      <w:lvlJc w:val="left"/>
      <w:pPr>
        <w:ind w:left="6987" w:hanging="176"/>
      </w:pPr>
      <w:rPr>
        <w:rFonts w:hint="default"/>
        <w:lang w:val="ru-RU" w:eastAsia="en-US" w:bidi="ar-SA"/>
      </w:rPr>
    </w:lvl>
    <w:lvl w:ilvl="8" w:tplc="BEC64AB8">
      <w:numFmt w:val="bullet"/>
      <w:lvlText w:val="•"/>
      <w:lvlJc w:val="left"/>
      <w:pPr>
        <w:ind w:left="7965" w:hanging="176"/>
      </w:pPr>
      <w:rPr>
        <w:rFonts w:hint="default"/>
        <w:lang w:val="ru-RU" w:eastAsia="en-US" w:bidi="ar-SA"/>
      </w:rPr>
    </w:lvl>
  </w:abstractNum>
  <w:abstractNum w:abstractNumId="8" w15:restartNumberingAfterBreak="0">
    <w:nsid w:val="124C2B1B"/>
    <w:multiLevelType w:val="hybridMultilevel"/>
    <w:tmpl w:val="AA505C90"/>
    <w:lvl w:ilvl="0" w:tplc="8FB80CF2">
      <w:numFmt w:val="bullet"/>
      <w:lvlText w:val="-"/>
      <w:lvlJc w:val="left"/>
      <w:pPr>
        <w:ind w:left="14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3A58FC">
      <w:numFmt w:val="bullet"/>
      <w:lvlText w:val="•"/>
      <w:lvlJc w:val="left"/>
      <w:pPr>
        <w:ind w:left="1118" w:hanging="149"/>
      </w:pPr>
      <w:rPr>
        <w:rFonts w:hint="default"/>
        <w:lang w:val="ru-RU" w:eastAsia="en-US" w:bidi="ar-SA"/>
      </w:rPr>
    </w:lvl>
    <w:lvl w:ilvl="2" w:tplc="416630AA">
      <w:numFmt w:val="bullet"/>
      <w:lvlText w:val="•"/>
      <w:lvlJc w:val="left"/>
      <w:pPr>
        <w:ind w:left="2096" w:hanging="149"/>
      </w:pPr>
      <w:rPr>
        <w:rFonts w:hint="default"/>
        <w:lang w:val="ru-RU" w:eastAsia="en-US" w:bidi="ar-SA"/>
      </w:rPr>
    </w:lvl>
    <w:lvl w:ilvl="3" w:tplc="3B92C49A">
      <w:numFmt w:val="bullet"/>
      <w:lvlText w:val="•"/>
      <w:lvlJc w:val="left"/>
      <w:pPr>
        <w:ind w:left="3074" w:hanging="149"/>
      </w:pPr>
      <w:rPr>
        <w:rFonts w:hint="default"/>
        <w:lang w:val="ru-RU" w:eastAsia="en-US" w:bidi="ar-SA"/>
      </w:rPr>
    </w:lvl>
    <w:lvl w:ilvl="4" w:tplc="CDD03E44">
      <w:numFmt w:val="bullet"/>
      <w:lvlText w:val="•"/>
      <w:lvlJc w:val="left"/>
      <w:pPr>
        <w:ind w:left="4052" w:hanging="149"/>
      </w:pPr>
      <w:rPr>
        <w:rFonts w:hint="default"/>
        <w:lang w:val="ru-RU" w:eastAsia="en-US" w:bidi="ar-SA"/>
      </w:rPr>
    </w:lvl>
    <w:lvl w:ilvl="5" w:tplc="44D4D8CC">
      <w:numFmt w:val="bullet"/>
      <w:lvlText w:val="•"/>
      <w:lvlJc w:val="left"/>
      <w:pPr>
        <w:ind w:left="5031" w:hanging="149"/>
      </w:pPr>
      <w:rPr>
        <w:rFonts w:hint="default"/>
        <w:lang w:val="ru-RU" w:eastAsia="en-US" w:bidi="ar-SA"/>
      </w:rPr>
    </w:lvl>
    <w:lvl w:ilvl="6" w:tplc="BDB6705E">
      <w:numFmt w:val="bullet"/>
      <w:lvlText w:val="•"/>
      <w:lvlJc w:val="left"/>
      <w:pPr>
        <w:ind w:left="6009" w:hanging="149"/>
      </w:pPr>
      <w:rPr>
        <w:rFonts w:hint="default"/>
        <w:lang w:val="ru-RU" w:eastAsia="en-US" w:bidi="ar-SA"/>
      </w:rPr>
    </w:lvl>
    <w:lvl w:ilvl="7" w:tplc="4B902E36">
      <w:numFmt w:val="bullet"/>
      <w:lvlText w:val="•"/>
      <w:lvlJc w:val="left"/>
      <w:pPr>
        <w:ind w:left="6987" w:hanging="149"/>
      </w:pPr>
      <w:rPr>
        <w:rFonts w:hint="default"/>
        <w:lang w:val="ru-RU" w:eastAsia="en-US" w:bidi="ar-SA"/>
      </w:rPr>
    </w:lvl>
    <w:lvl w:ilvl="8" w:tplc="5888DD84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9" w15:restartNumberingAfterBreak="0">
    <w:nsid w:val="16DF23D5"/>
    <w:multiLevelType w:val="hybridMultilevel"/>
    <w:tmpl w:val="D3FCEA84"/>
    <w:lvl w:ilvl="0" w:tplc="89E0CDD0">
      <w:start w:val="1"/>
      <w:numFmt w:val="decimal"/>
      <w:lvlText w:val="%1)"/>
      <w:lvlJc w:val="left"/>
      <w:pPr>
        <w:ind w:left="113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2C3902">
      <w:numFmt w:val="bullet"/>
      <w:lvlText w:val="-"/>
      <w:lvlJc w:val="left"/>
      <w:pPr>
        <w:ind w:left="14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536BE6C">
      <w:numFmt w:val="bullet"/>
      <w:lvlText w:val="•"/>
      <w:lvlJc w:val="left"/>
      <w:pPr>
        <w:ind w:left="2115" w:hanging="190"/>
      </w:pPr>
      <w:rPr>
        <w:rFonts w:hint="default"/>
        <w:lang w:val="ru-RU" w:eastAsia="en-US" w:bidi="ar-SA"/>
      </w:rPr>
    </w:lvl>
    <w:lvl w:ilvl="3" w:tplc="E7D42F9E">
      <w:numFmt w:val="bullet"/>
      <w:lvlText w:val="•"/>
      <w:lvlJc w:val="left"/>
      <w:pPr>
        <w:ind w:left="3091" w:hanging="190"/>
      </w:pPr>
      <w:rPr>
        <w:rFonts w:hint="default"/>
        <w:lang w:val="ru-RU" w:eastAsia="en-US" w:bidi="ar-SA"/>
      </w:rPr>
    </w:lvl>
    <w:lvl w:ilvl="4" w:tplc="2474F276">
      <w:numFmt w:val="bullet"/>
      <w:lvlText w:val="•"/>
      <w:lvlJc w:val="left"/>
      <w:pPr>
        <w:ind w:left="4067" w:hanging="190"/>
      </w:pPr>
      <w:rPr>
        <w:rFonts w:hint="default"/>
        <w:lang w:val="ru-RU" w:eastAsia="en-US" w:bidi="ar-SA"/>
      </w:rPr>
    </w:lvl>
    <w:lvl w:ilvl="5" w:tplc="539624F8">
      <w:numFmt w:val="bullet"/>
      <w:lvlText w:val="•"/>
      <w:lvlJc w:val="left"/>
      <w:pPr>
        <w:ind w:left="5043" w:hanging="190"/>
      </w:pPr>
      <w:rPr>
        <w:rFonts w:hint="default"/>
        <w:lang w:val="ru-RU" w:eastAsia="en-US" w:bidi="ar-SA"/>
      </w:rPr>
    </w:lvl>
    <w:lvl w:ilvl="6" w:tplc="B58E95C0">
      <w:numFmt w:val="bullet"/>
      <w:lvlText w:val="•"/>
      <w:lvlJc w:val="left"/>
      <w:pPr>
        <w:ind w:left="6019" w:hanging="190"/>
      </w:pPr>
      <w:rPr>
        <w:rFonts w:hint="default"/>
        <w:lang w:val="ru-RU" w:eastAsia="en-US" w:bidi="ar-SA"/>
      </w:rPr>
    </w:lvl>
    <w:lvl w:ilvl="7" w:tplc="5E402534">
      <w:numFmt w:val="bullet"/>
      <w:lvlText w:val="•"/>
      <w:lvlJc w:val="left"/>
      <w:pPr>
        <w:ind w:left="6994" w:hanging="190"/>
      </w:pPr>
      <w:rPr>
        <w:rFonts w:hint="default"/>
        <w:lang w:val="ru-RU" w:eastAsia="en-US" w:bidi="ar-SA"/>
      </w:rPr>
    </w:lvl>
    <w:lvl w:ilvl="8" w:tplc="B018296E">
      <w:numFmt w:val="bullet"/>
      <w:lvlText w:val="•"/>
      <w:lvlJc w:val="left"/>
      <w:pPr>
        <w:ind w:left="7970" w:hanging="190"/>
      </w:pPr>
      <w:rPr>
        <w:rFonts w:hint="default"/>
        <w:lang w:val="ru-RU" w:eastAsia="en-US" w:bidi="ar-SA"/>
      </w:rPr>
    </w:lvl>
  </w:abstractNum>
  <w:abstractNum w:abstractNumId="10" w15:restartNumberingAfterBreak="0">
    <w:nsid w:val="18954D6B"/>
    <w:multiLevelType w:val="hybridMultilevel"/>
    <w:tmpl w:val="AA68FC28"/>
    <w:lvl w:ilvl="0" w:tplc="1FE29DE0">
      <w:start w:val="1"/>
      <w:numFmt w:val="decimal"/>
      <w:lvlText w:val="%1)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4A49CC">
      <w:numFmt w:val="bullet"/>
      <w:lvlText w:val="-"/>
      <w:lvlJc w:val="left"/>
      <w:pPr>
        <w:ind w:left="143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BC2CE5C">
      <w:numFmt w:val="bullet"/>
      <w:lvlText w:val="•"/>
      <w:lvlJc w:val="left"/>
      <w:pPr>
        <w:ind w:left="2096" w:hanging="459"/>
      </w:pPr>
      <w:rPr>
        <w:rFonts w:hint="default"/>
        <w:lang w:val="ru-RU" w:eastAsia="en-US" w:bidi="ar-SA"/>
      </w:rPr>
    </w:lvl>
    <w:lvl w:ilvl="3" w:tplc="30B279B6">
      <w:numFmt w:val="bullet"/>
      <w:lvlText w:val="•"/>
      <w:lvlJc w:val="left"/>
      <w:pPr>
        <w:ind w:left="3074" w:hanging="459"/>
      </w:pPr>
      <w:rPr>
        <w:rFonts w:hint="default"/>
        <w:lang w:val="ru-RU" w:eastAsia="en-US" w:bidi="ar-SA"/>
      </w:rPr>
    </w:lvl>
    <w:lvl w:ilvl="4" w:tplc="C73E15BC">
      <w:numFmt w:val="bullet"/>
      <w:lvlText w:val="•"/>
      <w:lvlJc w:val="left"/>
      <w:pPr>
        <w:ind w:left="4052" w:hanging="459"/>
      </w:pPr>
      <w:rPr>
        <w:rFonts w:hint="default"/>
        <w:lang w:val="ru-RU" w:eastAsia="en-US" w:bidi="ar-SA"/>
      </w:rPr>
    </w:lvl>
    <w:lvl w:ilvl="5" w:tplc="2A9E7720">
      <w:numFmt w:val="bullet"/>
      <w:lvlText w:val="•"/>
      <w:lvlJc w:val="left"/>
      <w:pPr>
        <w:ind w:left="5031" w:hanging="459"/>
      </w:pPr>
      <w:rPr>
        <w:rFonts w:hint="default"/>
        <w:lang w:val="ru-RU" w:eastAsia="en-US" w:bidi="ar-SA"/>
      </w:rPr>
    </w:lvl>
    <w:lvl w:ilvl="6" w:tplc="65644CD6">
      <w:numFmt w:val="bullet"/>
      <w:lvlText w:val="•"/>
      <w:lvlJc w:val="left"/>
      <w:pPr>
        <w:ind w:left="6009" w:hanging="459"/>
      </w:pPr>
      <w:rPr>
        <w:rFonts w:hint="default"/>
        <w:lang w:val="ru-RU" w:eastAsia="en-US" w:bidi="ar-SA"/>
      </w:rPr>
    </w:lvl>
    <w:lvl w:ilvl="7" w:tplc="054C860E">
      <w:numFmt w:val="bullet"/>
      <w:lvlText w:val="•"/>
      <w:lvlJc w:val="left"/>
      <w:pPr>
        <w:ind w:left="6987" w:hanging="459"/>
      </w:pPr>
      <w:rPr>
        <w:rFonts w:hint="default"/>
        <w:lang w:val="ru-RU" w:eastAsia="en-US" w:bidi="ar-SA"/>
      </w:rPr>
    </w:lvl>
    <w:lvl w:ilvl="8" w:tplc="4CA4C306">
      <w:numFmt w:val="bullet"/>
      <w:lvlText w:val="•"/>
      <w:lvlJc w:val="left"/>
      <w:pPr>
        <w:ind w:left="7965" w:hanging="459"/>
      </w:pPr>
      <w:rPr>
        <w:rFonts w:hint="default"/>
        <w:lang w:val="ru-RU" w:eastAsia="en-US" w:bidi="ar-SA"/>
      </w:rPr>
    </w:lvl>
  </w:abstractNum>
  <w:abstractNum w:abstractNumId="11" w15:restartNumberingAfterBreak="0">
    <w:nsid w:val="19F50A06"/>
    <w:multiLevelType w:val="multilevel"/>
    <w:tmpl w:val="981266FA"/>
    <w:lvl w:ilvl="0">
      <w:start w:val="1"/>
      <w:numFmt w:val="decimal"/>
      <w:lvlText w:val="%1"/>
      <w:lvlJc w:val="left"/>
      <w:pPr>
        <w:ind w:left="389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2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0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5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11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1A9033BC"/>
    <w:multiLevelType w:val="multilevel"/>
    <w:tmpl w:val="E9B8C61A"/>
    <w:lvl w:ilvl="0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322443FC"/>
    <w:multiLevelType w:val="hybridMultilevel"/>
    <w:tmpl w:val="B0D8FC16"/>
    <w:lvl w:ilvl="0" w:tplc="8EAA97E2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94CEE0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22AA1904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EE6C5E82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2C1803F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8C867B58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3AEAA9E4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21EE2A68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2F820E78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C042DF0"/>
    <w:multiLevelType w:val="hybridMultilevel"/>
    <w:tmpl w:val="1640FB6C"/>
    <w:lvl w:ilvl="0" w:tplc="FC68C8D8">
      <w:numFmt w:val="bullet"/>
      <w:lvlText w:val="-"/>
      <w:lvlJc w:val="left"/>
      <w:pPr>
        <w:ind w:left="143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748272">
      <w:numFmt w:val="bullet"/>
      <w:lvlText w:val="•"/>
      <w:lvlJc w:val="left"/>
      <w:pPr>
        <w:ind w:left="1118" w:hanging="334"/>
      </w:pPr>
      <w:rPr>
        <w:rFonts w:hint="default"/>
        <w:lang w:val="ru-RU" w:eastAsia="en-US" w:bidi="ar-SA"/>
      </w:rPr>
    </w:lvl>
    <w:lvl w:ilvl="2" w:tplc="D3D2C51C">
      <w:numFmt w:val="bullet"/>
      <w:lvlText w:val="•"/>
      <w:lvlJc w:val="left"/>
      <w:pPr>
        <w:ind w:left="2096" w:hanging="334"/>
      </w:pPr>
      <w:rPr>
        <w:rFonts w:hint="default"/>
        <w:lang w:val="ru-RU" w:eastAsia="en-US" w:bidi="ar-SA"/>
      </w:rPr>
    </w:lvl>
    <w:lvl w:ilvl="3" w:tplc="7B94520A">
      <w:numFmt w:val="bullet"/>
      <w:lvlText w:val="•"/>
      <w:lvlJc w:val="left"/>
      <w:pPr>
        <w:ind w:left="3074" w:hanging="334"/>
      </w:pPr>
      <w:rPr>
        <w:rFonts w:hint="default"/>
        <w:lang w:val="ru-RU" w:eastAsia="en-US" w:bidi="ar-SA"/>
      </w:rPr>
    </w:lvl>
    <w:lvl w:ilvl="4" w:tplc="E4AC48F4">
      <w:numFmt w:val="bullet"/>
      <w:lvlText w:val="•"/>
      <w:lvlJc w:val="left"/>
      <w:pPr>
        <w:ind w:left="4052" w:hanging="334"/>
      </w:pPr>
      <w:rPr>
        <w:rFonts w:hint="default"/>
        <w:lang w:val="ru-RU" w:eastAsia="en-US" w:bidi="ar-SA"/>
      </w:rPr>
    </w:lvl>
    <w:lvl w:ilvl="5" w:tplc="2BC8DD78">
      <w:numFmt w:val="bullet"/>
      <w:lvlText w:val="•"/>
      <w:lvlJc w:val="left"/>
      <w:pPr>
        <w:ind w:left="5031" w:hanging="334"/>
      </w:pPr>
      <w:rPr>
        <w:rFonts w:hint="default"/>
        <w:lang w:val="ru-RU" w:eastAsia="en-US" w:bidi="ar-SA"/>
      </w:rPr>
    </w:lvl>
    <w:lvl w:ilvl="6" w:tplc="F2368A02">
      <w:numFmt w:val="bullet"/>
      <w:lvlText w:val="•"/>
      <w:lvlJc w:val="left"/>
      <w:pPr>
        <w:ind w:left="6009" w:hanging="334"/>
      </w:pPr>
      <w:rPr>
        <w:rFonts w:hint="default"/>
        <w:lang w:val="ru-RU" w:eastAsia="en-US" w:bidi="ar-SA"/>
      </w:rPr>
    </w:lvl>
    <w:lvl w:ilvl="7" w:tplc="DD42BDFC">
      <w:numFmt w:val="bullet"/>
      <w:lvlText w:val="•"/>
      <w:lvlJc w:val="left"/>
      <w:pPr>
        <w:ind w:left="6987" w:hanging="334"/>
      </w:pPr>
      <w:rPr>
        <w:rFonts w:hint="default"/>
        <w:lang w:val="ru-RU" w:eastAsia="en-US" w:bidi="ar-SA"/>
      </w:rPr>
    </w:lvl>
    <w:lvl w:ilvl="8" w:tplc="EBCECCF8">
      <w:numFmt w:val="bullet"/>
      <w:lvlText w:val="•"/>
      <w:lvlJc w:val="left"/>
      <w:pPr>
        <w:ind w:left="7965" w:hanging="334"/>
      </w:pPr>
      <w:rPr>
        <w:rFonts w:hint="default"/>
        <w:lang w:val="ru-RU" w:eastAsia="en-US" w:bidi="ar-SA"/>
      </w:rPr>
    </w:lvl>
  </w:abstractNum>
  <w:abstractNum w:abstractNumId="15" w15:restartNumberingAfterBreak="0">
    <w:nsid w:val="3C815B39"/>
    <w:multiLevelType w:val="hybridMultilevel"/>
    <w:tmpl w:val="CA7439E4"/>
    <w:lvl w:ilvl="0" w:tplc="5B727688">
      <w:numFmt w:val="bullet"/>
      <w:lvlText w:val="-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4E3DB4">
      <w:numFmt w:val="bullet"/>
      <w:lvlText w:val="•"/>
      <w:lvlJc w:val="left"/>
      <w:pPr>
        <w:ind w:left="1118" w:hanging="375"/>
      </w:pPr>
      <w:rPr>
        <w:rFonts w:hint="default"/>
        <w:lang w:val="ru-RU" w:eastAsia="en-US" w:bidi="ar-SA"/>
      </w:rPr>
    </w:lvl>
    <w:lvl w:ilvl="2" w:tplc="8042C81A">
      <w:numFmt w:val="bullet"/>
      <w:lvlText w:val="•"/>
      <w:lvlJc w:val="left"/>
      <w:pPr>
        <w:ind w:left="2096" w:hanging="375"/>
      </w:pPr>
      <w:rPr>
        <w:rFonts w:hint="default"/>
        <w:lang w:val="ru-RU" w:eastAsia="en-US" w:bidi="ar-SA"/>
      </w:rPr>
    </w:lvl>
    <w:lvl w:ilvl="3" w:tplc="2DE63724">
      <w:numFmt w:val="bullet"/>
      <w:lvlText w:val="•"/>
      <w:lvlJc w:val="left"/>
      <w:pPr>
        <w:ind w:left="3074" w:hanging="375"/>
      </w:pPr>
      <w:rPr>
        <w:rFonts w:hint="default"/>
        <w:lang w:val="ru-RU" w:eastAsia="en-US" w:bidi="ar-SA"/>
      </w:rPr>
    </w:lvl>
    <w:lvl w:ilvl="4" w:tplc="B69E698A">
      <w:numFmt w:val="bullet"/>
      <w:lvlText w:val="•"/>
      <w:lvlJc w:val="left"/>
      <w:pPr>
        <w:ind w:left="4052" w:hanging="375"/>
      </w:pPr>
      <w:rPr>
        <w:rFonts w:hint="default"/>
        <w:lang w:val="ru-RU" w:eastAsia="en-US" w:bidi="ar-SA"/>
      </w:rPr>
    </w:lvl>
    <w:lvl w:ilvl="5" w:tplc="349212CC">
      <w:numFmt w:val="bullet"/>
      <w:lvlText w:val="•"/>
      <w:lvlJc w:val="left"/>
      <w:pPr>
        <w:ind w:left="5031" w:hanging="375"/>
      </w:pPr>
      <w:rPr>
        <w:rFonts w:hint="default"/>
        <w:lang w:val="ru-RU" w:eastAsia="en-US" w:bidi="ar-SA"/>
      </w:rPr>
    </w:lvl>
    <w:lvl w:ilvl="6" w:tplc="6DCCBB9C">
      <w:numFmt w:val="bullet"/>
      <w:lvlText w:val="•"/>
      <w:lvlJc w:val="left"/>
      <w:pPr>
        <w:ind w:left="6009" w:hanging="375"/>
      </w:pPr>
      <w:rPr>
        <w:rFonts w:hint="default"/>
        <w:lang w:val="ru-RU" w:eastAsia="en-US" w:bidi="ar-SA"/>
      </w:rPr>
    </w:lvl>
    <w:lvl w:ilvl="7" w:tplc="E2F68F42">
      <w:numFmt w:val="bullet"/>
      <w:lvlText w:val="•"/>
      <w:lvlJc w:val="left"/>
      <w:pPr>
        <w:ind w:left="6987" w:hanging="375"/>
      </w:pPr>
      <w:rPr>
        <w:rFonts w:hint="default"/>
        <w:lang w:val="ru-RU" w:eastAsia="en-US" w:bidi="ar-SA"/>
      </w:rPr>
    </w:lvl>
    <w:lvl w:ilvl="8" w:tplc="3C54AD16">
      <w:numFmt w:val="bullet"/>
      <w:lvlText w:val="•"/>
      <w:lvlJc w:val="left"/>
      <w:pPr>
        <w:ind w:left="7965" w:hanging="375"/>
      </w:pPr>
      <w:rPr>
        <w:rFonts w:hint="default"/>
        <w:lang w:val="ru-RU" w:eastAsia="en-US" w:bidi="ar-SA"/>
      </w:rPr>
    </w:lvl>
  </w:abstractNum>
  <w:abstractNum w:abstractNumId="16" w15:restartNumberingAfterBreak="0">
    <w:nsid w:val="45D66972"/>
    <w:multiLevelType w:val="hybridMultilevel"/>
    <w:tmpl w:val="0248C5C6"/>
    <w:lvl w:ilvl="0" w:tplc="C958A8C0">
      <w:start w:val="1"/>
      <w:numFmt w:val="decimal"/>
      <w:lvlText w:val="%1)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54CC60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06E83F20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FEAEDE72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6A6EA05E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B4EAF836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DA64CF18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543CF10E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401AB094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4ACC26CA"/>
    <w:multiLevelType w:val="hybridMultilevel"/>
    <w:tmpl w:val="937465FA"/>
    <w:lvl w:ilvl="0" w:tplc="A2C4E082">
      <w:numFmt w:val="bullet"/>
      <w:lvlText w:val="-"/>
      <w:lvlJc w:val="left"/>
      <w:pPr>
        <w:ind w:left="14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22F416">
      <w:numFmt w:val="bullet"/>
      <w:lvlText w:val="•"/>
      <w:lvlJc w:val="left"/>
      <w:pPr>
        <w:ind w:left="1118" w:hanging="315"/>
      </w:pPr>
      <w:rPr>
        <w:rFonts w:hint="default"/>
        <w:lang w:val="ru-RU" w:eastAsia="en-US" w:bidi="ar-SA"/>
      </w:rPr>
    </w:lvl>
    <w:lvl w:ilvl="2" w:tplc="7FE86E50">
      <w:numFmt w:val="bullet"/>
      <w:lvlText w:val="•"/>
      <w:lvlJc w:val="left"/>
      <w:pPr>
        <w:ind w:left="2096" w:hanging="315"/>
      </w:pPr>
      <w:rPr>
        <w:rFonts w:hint="default"/>
        <w:lang w:val="ru-RU" w:eastAsia="en-US" w:bidi="ar-SA"/>
      </w:rPr>
    </w:lvl>
    <w:lvl w:ilvl="3" w:tplc="6C58C9A8">
      <w:numFmt w:val="bullet"/>
      <w:lvlText w:val="•"/>
      <w:lvlJc w:val="left"/>
      <w:pPr>
        <w:ind w:left="3074" w:hanging="315"/>
      </w:pPr>
      <w:rPr>
        <w:rFonts w:hint="default"/>
        <w:lang w:val="ru-RU" w:eastAsia="en-US" w:bidi="ar-SA"/>
      </w:rPr>
    </w:lvl>
    <w:lvl w:ilvl="4" w:tplc="DC3EC382">
      <w:numFmt w:val="bullet"/>
      <w:lvlText w:val="•"/>
      <w:lvlJc w:val="left"/>
      <w:pPr>
        <w:ind w:left="4052" w:hanging="315"/>
      </w:pPr>
      <w:rPr>
        <w:rFonts w:hint="default"/>
        <w:lang w:val="ru-RU" w:eastAsia="en-US" w:bidi="ar-SA"/>
      </w:rPr>
    </w:lvl>
    <w:lvl w:ilvl="5" w:tplc="EB5CB240">
      <w:numFmt w:val="bullet"/>
      <w:lvlText w:val="•"/>
      <w:lvlJc w:val="left"/>
      <w:pPr>
        <w:ind w:left="5031" w:hanging="315"/>
      </w:pPr>
      <w:rPr>
        <w:rFonts w:hint="default"/>
        <w:lang w:val="ru-RU" w:eastAsia="en-US" w:bidi="ar-SA"/>
      </w:rPr>
    </w:lvl>
    <w:lvl w:ilvl="6" w:tplc="C50A935E">
      <w:numFmt w:val="bullet"/>
      <w:lvlText w:val="•"/>
      <w:lvlJc w:val="left"/>
      <w:pPr>
        <w:ind w:left="6009" w:hanging="315"/>
      </w:pPr>
      <w:rPr>
        <w:rFonts w:hint="default"/>
        <w:lang w:val="ru-RU" w:eastAsia="en-US" w:bidi="ar-SA"/>
      </w:rPr>
    </w:lvl>
    <w:lvl w:ilvl="7" w:tplc="06FC5314">
      <w:numFmt w:val="bullet"/>
      <w:lvlText w:val="•"/>
      <w:lvlJc w:val="left"/>
      <w:pPr>
        <w:ind w:left="6987" w:hanging="315"/>
      </w:pPr>
      <w:rPr>
        <w:rFonts w:hint="default"/>
        <w:lang w:val="ru-RU" w:eastAsia="en-US" w:bidi="ar-SA"/>
      </w:rPr>
    </w:lvl>
    <w:lvl w:ilvl="8" w:tplc="8F9CFEEC">
      <w:numFmt w:val="bullet"/>
      <w:lvlText w:val="•"/>
      <w:lvlJc w:val="left"/>
      <w:pPr>
        <w:ind w:left="7965" w:hanging="315"/>
      </w:pPr>
      <w:rPr>
        <w:rFonts w:hint="default"/>
        <w:lang w:val="ru-RU" w:eastAsia="en-US" w:bidi="ar-SA"/>
      </w:rPr>
    </w:lvl>
  </w:abstractNum>
  <w:abstractNum w:abstractNumId="18" w15:restartNumberingAfterBreak="0">
    <w:nsid w:val="4D7C56DD"/>
    <w:multiLevelType w:val="hybridMultilevel"/>
    <w:tmpl w:val="40741C4A"/>
    <w:lvl w:ilvl="0" w:tplc="94D6674A">
      <w:numFmt w:val="bullet"/>
      <w:lvlText w:val="-"/>
      <w:lvlJc w:val="left"/>
      <w:pPr>
        <w:ind w:left="14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DC57D8">
      <w:numFmt w:val="bullet"/>
      <w:lvlText w:val="•"/>
      <w:lvlJc w:val="left"/>
      <w:pPr>
        <w:ind w:left="1118" w:hanging="291"/>
      </w:pPr>
      <w:rPr>
        <w:rFonts w:hint="default"/>
        <w:lang w:val="ru-RU" w:eastAsia="en-US" w:bidi="ar-SA"/>
      </w:rPr>
    </w:lvl>
    <w:lvl w:ilvl="2" w:tplc="5D86554A">
      <w:numFmt w:val="bullet"/>
      <w:lvlText w:val="•"/>
      <w:lvlJc w:val="left"/>
      <w:pPr>
        <w:ind w:left="2096" w:hanging="291"/>
      </w:pPr>
      <w:rPr>
        <w:rFonts w:hint="default"/>
        <w:lang w:val="ru-RU" w:eastAsia="en-US" w:bidi="ar-SA"/>
      </w:rPr>
    </w:lvl>
    <w:lvl w:ilvl="3" w:tplc="8132E91E">
      <w:numFmt w:val="bullet"/>
      <w:lvlText w:val="•"/>
      <w:lvlJc w:val="left"/>
      <w:pPr>
        <w:ind w:left="3074" w:hanging="291"/>
      </w:pPr>
      <w:rPr>
        <w:rFonts w:hint="default"/>
        <w:lang w:val="ru-RU" w:eastAsia="en-US" w:bidi="ar-SA"/>
      </w:rPr>
    </w:lvl>
    <w:lvl w:ilvl="4" w:tplc="AB58FF16">
      <w:numFmt w:val="bullet"/>
      <w:lvlText w:val="•"/>
      <w:lvlJc w:val="left"/>
      <w:pPr>
        <w:ind w:left="4052" w:hanging="291"/>
      </w:pPr>
      <w:rPr>
        <w:rFonts w:hint="default"/>
        <w:lang w:val="ru-RU" w:eastAsia="en-US" w:bidi="ar-SA"/>
      </w:rPr>
    </w:lvl>
    <w:lvl w:ilvl="5" w:tplc="9C620B42">
      <w:numFmt w:val="bullet"/>
      <w:lvlText w:val="•"/>
      <w:lvlJc w:val="left"/>
      <w:pPr>
        <w:ind w:left="5031" w:hanging="291"/>
      </w:pPr>
      <w:rPr>
        <w:rFonts w:hint="default"/>
        <w:lang w:val="ru-RU" w:eastAsia="en-US" w:bidi="ar-SA"/>
      </w:rPr>
    </w:lvl>
    <w:lvl w:ilvl="6" w:tplc="41CEF9B4">
      <w:numFmt w:val="bullet"/>
      <w:lvlText w:val="•"/>
      <w:lvlJc w:val="left"/>
      <w:pPr>
        <w:ind w:left="6009" w:hanging="291"/>
      </w:pPr>
      <w:rPr>
        <w:rFonts w:hint="default"/>
        <w:lang w:val="ru-RU" w:eastAsia="en-US" w:bidi="ar-SA"/>
      </w:rPr>
    </w:lvl>
    <w:lvl w:ilvl="7" w:tplc="F1F4D094">
      <w:numFmt w:val="bullet"/>
      <w:lvlText w:val="•"/>
      <w:lvlJc w:val="left"/>
      <w:pPr>
        <w:ind w:left="6987" w:hanging="291"/>
      </w:pPr>
      <w:rPr>
        <w:rFonts w:hint="default"/>
        <w:lang w:val="ru-RU" w:eastAsia="en-US" w:bidi="ar-SA"/>
      </w:rPr>
    </w:lvl>
    <w:lvl w:ilvl="8" w:tplc="3BACAA62">
      <w:numFmt w:val="bullet"/>
      <w:lvlText w:val="•"/>
      <w:lvlJc w:val="left"/>
      <w:pPr>
        <w:ind w:left="7965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57D01DAB"/>
    <w:multiLevelType w:val="hybridMultilevel"/>
    <w:tmpl w:val="AC78EEC2"/>
    <w:lvl w:ilvl="0" w:tplc="2026B450">
      <w:start w:val="1"/>
      <w:numFmt w:val="decimal"/>
      <w:lvlText w:val="%1)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CC439A">
      <w:numFmt w:val="bullet"/>
      <w:lvlText w:val="-"/>
      <w:lvlJc w:val="left"/>
      <w:pPr>
        <w:ind w:left="14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EA6B914">
      <w:numFmt w:val="bullet"/>
      <w:lvlText w:val="•"/>
      <w:lvlJc w:val="left"/>
      <w:pPr>
        <w:ind w:left="2096" w:hanging="192"/>
      </w:pPr>
      <w:rPr>
        <w:rFonts w:hint="default"/>
        <w:lang w:val="ru-RU" w:eastAsia="en-US" w:bidi="ar-SA"/>
      </w:rPr>
    </w:lvl>
    <w:lvl w:ilvl="3" w:tplc="A426CCFA">
      <w:numFmt w:val="bullet"/>
      <w:lvlText w:val="•"/>
      <w:lvlJc w:val="left"/>
      <w:pPr>
        <w:ind w:left="3074" w:hanging="192"/>
      </w:pPr>
      <w:rPr>
        <w:rFonts w:hint="default"/>
        <w:lang w:val="ru-RU" w:eastAsia="en-US" w:bidi="ar-SA"/>
      </w:rPr>
    </w:lvl>
    <w:lvl w:ilvl="4" w:tplc="2EC8FB3C">
      <w:numFmt w:val="bullet"/>
      <w:lvlText w:val="•"/>
      <w:lvlJc w:val="left"/>
      <w:pPr>
        <w:ind w:left="4052" w:hanging="192"/>
      </w:pPr>
      <w:rPr>
        <w:rFonts w:hint="default"/>
        <w:lang w:val="ru-RU" w:eastAsia="en-US" w:bidi="ar-SA"/>
      </w:rPr>
    </w:lvl>
    <w:lvl w:ilvl="5" w:tplc="C8F26F02">
      <w:numFmt w:val="bullet"/>
      <w:lvlText w:val="•"/>
      <w:lvlJc w:val="left"/>
      <w:pPr>
        <w:ind w:left="5031" w:hanging="192"/>
      </w:pPr>
      <w:rPr>
        <w:rFonts w:hint="default"/>
        <w:lang w:val="ru-RU" w:eastAsia="en-US" w:bidi="ar-SA"/>
      </w:rPr>
    </w:lvl>
    <w:lvl w:ilvl="6" w:tplc="438EF804">
      <w:numFmt w:val="bullet"/>
      <w:lvlText w:val="•"/>
      <w:lvlJc w:val="left"/>
      <w:pPr>
        <w:ind w:left="6009" w:hanging="192"/>
      </w:pPr>
      <w:rPr>
        <w:rFonts w:hint="default"/>
        <w:lang w:val="ru-RU" w:eastAsia="en-US" w:bidi="ar-SA"/>
      </w:rPr>
    </w:lvl>
    <w:lvl w:ilvl="7" w:tplc="749E6686">
      <w:numFmt w:val="bullet"/>
      <w:lvlText w:val="•"/>
      <w:lvlJc w:val="left"/>
      <w:pPr>
        <w:ind w:left="6987" w:hanging="192"/>
      </w:pPr>
      <w:rPr>
        <w:rFonts w:hint="default"/>
        <w:lang w:val="ru-RU" w:eastAsia="en-US" w:bidi="ar-SA"/>
      </w:rPr>
    </w:lvl>
    <w:lvl w:ilvl="8" w:tplc="BAE0D624">
      <w:numFmt w:val="bullet"/>
      <w:lvlText w:val="•"/>
      <w:lvlJc w:val="left"/>
      <w:pPr>
        <w:ind w:left="7965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591A7B45"/>
    <w:multiLevelType w:val="hybridMultilevel"/>
    <w:tmpl w:val="A3AC9706"/>
    <w:lvl w:ilvl="0" w:tplc="282CA638">
      <w:start w:val="1"/>
      <w:numFmt w:val="decimal"/>
      <w:lvlText w:val="%1)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2A5E44">
      <w:numFmt w:val="bullet"/>
      <w:lvlText w:val="-"/>
      <w:lvlJc w:val="left"/>
      <w:pPr>
        <w:ind w:left="143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D2F4C8">
      <w:start w:val="1"/>
      <w:numFmt w:val="decimal"/>
      <w:lvlText w:val="%3)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73EF3AA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832E15CE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E6C49666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57862FFC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3B1E6C08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8" w:tplc="E0408B94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5C9220A1"/>
    <w:multiLevelType w:val="hybridMultilevel"/>
    <w:tmpl w:val="E9DACC72"/>
    <w:lvl w:ilvl="0" w:tplc="ADCC19AA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D45CA2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1C30AB4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6C14CE2E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68B8B4B4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CBAAE91C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69D22280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F3C201C4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186EABE0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5FD81D1C"/>
    <w:multiLevelType w:val="hybridMultilevel"/>
    <w:tmpl w:val="BEA09432"/>
    <w:lvl w:ilvl="0" w:tplc="B07CFA8C">
      <w:numFmt w:val="bullet"/>
      <w:lvlText w:val="-"/>
      <w:lvlJc w:val="left"/>
      <w:pPr>
        <w:ind w:left="14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A4F7C8">
      <w:numFmt w:val="bullet"/>
      <w:lvlText w:val="•"/>
      <w:lvlJc w:val="left"/>
      <w:pPr>
        <w:ind w:left="1118" w:hanging="384"/>
      </w:pPr>
      <w:rPr>
        <w:rFonts w:hint="default"/>
        <w:lang w:val="ru-RU" w:eastAsia="en-US" w:bidi="ar-SA"/>
      </w:rPr>
    </w:lvl>
    <w:lvl w:ilvl="2" w:tplc="39B2CD72">
      <w:numFmt w:val="bullet"/>
      <w:lvlText w:val="•"/>
      <w:lvlJc w:val="left"/>
      <w:pPr>
        <w:ind w:left="2096" w:hanging="384"/>
      </w:pPr>
      <w:rPr>
        <w:rFonts w:hint="default"/>
        <w:lang w:val="ru-RU" w:eastAsia="en-US" w:bidi="ar-SA"/>
      </w:rPr>
    </w:lvl>
    <w:lvl w:ilvl="3" w:tplc="42D8D7FE">
      <w:numFmt w:val="bullet"/>
      <w:lvlText w:val="•"/>
      <w:lvlJc w:val="left"/>
      <w:pPr>
        <w:ind w:left="3074" w:hanging="384"/>
      </w:pPr>
      <w:rPr>
        <w:rFonts w:hint="default"/>
        <w:lang w:val="ru-RU" w:eastAsia="en-US" w:bidi="ar-SA"/>
      </w:rPr>
    </w:lvl>
    <w:lvl w:ilvl="4" w:tplc="E7006A34">
      <w:numFmt w:val="bullet"/>
      <w:lvlText w:val="•"/>
      <w:lvlJc w:val="left"/>
      <w:pPr>
        <w:ind w:left="4052" w:hanging="384"/>
      </w:pPr>
      <w:rPr>
        <w:rFonts w:hint="default"/>
        <w:lang w:val="ru-RU" w:eastAsia="en-US" w:bidi="ar-SA"/>
      </w:rPr>
    </w:lvl>
    <w:lvl w:ilvl="5" w:tplc="A32C3EB4">
      <w:numFmt w:val="bullet"/>
      <w:lvlText w:val="•"/>
      <w:lvlJc w:val="left"/>
      <w:pPr>
        <w:ind w:left="5031" w:hanging="384"/>
      </w:pPr>
      <w:rPr>
        <w:rFonts w:hint="default"/>
        <w:lang w:val="ru-RU" w:eastAsia="en-US" w:bidi="ar-SA"/>
      </w:rPr>
    </w:lvl>
    <w:lvl w:ilvl="6" w:tplc="D764D46C">
      <w:numFmt w:val="bullet"/>
      <w:lvlText w:val="•"/>
      <w:lvlJc w:val="left"/>
      <w:pPr>
        <w:ind w:left="6009" w:hanging="384"/>
      </w:pPr>
      <w:rPr>
        <w:rFonts w:hint="default"/>
        <w:lang w:val="ru-RU" w:eastAsia="en-US" w:bidi="ar-SA"/>
      </w:rPr>
    </w:lvl>
    <w:lvl w:ilvl="7" w:tplc="EE3CF888">
      <w:numFmt w:val="bullet"/>
      <w:lvlText w:val="•"/>
      <w:lvlJc w:val="left"/>
      <w:pPr>
        <w:ind w:left="6987" w:hanging="384"/>
      </w:pPr>
      <w:rPr>
        <w:rFonts w:hint="default"/>
        <w:lang w:val="ru-RU" w:eastAsia="en-US" w:bidi="ar-SA"/>
      </w:rPr>
    </w:lvl>
    <w:lvl w:ilvl="8" w:tplc="4426D594">
      <w:numFmt w:val="bullet"/>
      <w:lvlText w:val="•"/>
      <w:lvlJc w:val="left"/>
      <w:pPr>
        <w:ind w:left="7965" w:hanging="384"/>
      </w:pPr>
      <w:rPr>
        <w:rFonts w:hint="default"/>
        <w:lang w:val="ru-RU" w:eastAsia="en-US" w:bidi="ar-SA"/>
      </w:rPr>
    </w:lvl>
  </w:abstractNum>
  <w:abstractNum w:abstractNumId="23" w15:restartNumberingAfterBreak="0">
    <w:nsid w:val="64927886"/>
    <w:multiLevelType w:val="hybridMultilevel"/>
    <w:tmpl w:val="F250ABF8"/>
    <w:lvl w:ilvl="0" w:tplc="DF984B36">
      <w:numFmt w:val="bullet"/>
      <w:lvlText w:val="-"/>
      <w:lvlJc w:val="left"/>
      <w:pPr>
        <w:ind w:left="14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06878">
      <w:numFmt w:val="bullet"/>
      <w:lvlText w:val="•"/>
      <w:lvlJc w:val="left"/>
      <w:pPr>
        <w:ind w:left="1118" w:hanging="231"/>
      </w:pPr>
      <w:rPr>
        <w:rFonts w:hint="default"/>
        <w:lang w:val="ru-RU" w:eastAsia="en-US" w:bidi="ar-SA"/>
      </w:rPr>
    </w:lvl>
    <w:lvl w:ilvl="2" w:tplc="4B0EAFCA">
      <w:numFmt w:val="bullet"/>
      <w:lvlText w:val="•"/>
      <w:lvlJc w:val="left"/>
      <w:pPr>
        <w:ind w:left="2096" w:hanging="231"/>
      </w:pPr>
      <w:rPr>
        <w:rFonts w:hint="default"/>
        <w:lang w:val="ru-RU" w:eastAsia="en-US" w:bidi="ar-SA"/>
      </w:rPr>
    </w:lvl>
    <w:lvl w:ilvl="3" w:tplc="623CFBC4">
      <w:numFmt w:val="bullet"/>
      <w:lvlText w:val="•"/>
      <w:lvlJc w:val="left"/>
      <w:pPr>
        <w:ind w:left="3074" w:hanging="231"/>
      </w:pPr>
      <w:rPr>
        <w:rFonts w:hint="default"/>
        <w:lang w:val="ru-RU" w:eastAsia="en-US" w:bidi="ar-SA"/>
      </w:rPr>
    </w:lvl>
    <w:lvl w:ilvl="4" w:tplc="309085E6">
      <w:numFmt w:val="bullet"/>
      <w:lvlText w:val="•"/>
      <w:lvlJc w:val="left"/>
      <w:pPr>
        <w:ind w:left="4052" w:hanging="231"/>
      </w:pPr>
      <w:rPr>
        <w:rFonts w:hint="default"/>
        <w:lang w:val="ru-RU" w:eastAsia="en-US" w:bidi="ar-SA"/>
      </w:rPr>
    </w:lvl>
    <w:lvl w:ilvl="5" w:tplc="4F0C013A">
      <w:numFmt w:val="bullet"/>
      <w:lvlText w:val="•"/>
      <w:lvlJc w:val="left"/>
      <w:pPr>
        <w:ind w:left="5031" w:hanging="231"/>
      </w:pPr>
      <w:rPr>
        <w:rFonts w:hint="default"/>
        <w:lang w:val="ru-RU" w:eastAsia="en-US" w:bidi="ar-SA"/>
      </w:rPr>
    </w:lvl>
    <w:lvl w:ilvl="6" w:tplc="80E67DC2">
      <w:numFmt w:val="bullet"/>
      <w:lvlText w:val="•"/>
      <w:lvlJc w:val="left"/>
      <w:pPr>
        <w:ind w:left="6009" w:hanging="231"/>
      </w:pPr>
      <w:rPr>
        <w:rFonts w:hint="default"/>
        <w:lang w:val="ru-RU" w:eastAsia="en-US" w:bidi="ar-SA"/>
      </w:rPr>
    </w:lvl>
    <w:lvl w:ilvl="7" w:tplc="ECFAB124">
      <w:numFmt w:val="bullet"/>
      <w:lvlText w:val="•"/>
      <w:lvlJc w:val="left"/>
      <w:pPr>
        <w:ind w:left="6987" w:hanging="231"/>
      </w:pPr>
      <w:rPr>
        <w:rFonts w:hint="default"/>
        <w:lang w:val="ru-RU" w:eastAsia="en-US" w:bidi="ar-SA"/>
      </w:rPr>
    </w:lvl>
    <w:lvl w:ilvl="8" w:tplc="349254CA">
      <w:numFmt w:val="bullet"/>
      <w:lvlText w:val="•"/>
      <w:lvlJc w:val="left"/>
      <w:pPr>
        <w:ind w:left="7965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69A34F9B"/>
    <w:multiLevelType w:val="hybridMultilevel"/>
    <w:tmpl w:val="5FB294AA"/>
    <w:lvl w:ilvl="0" w:tplc="C7F22A62">
      <w:start w:val="1"/>
      <w:numFmt w:val="decimal"/>
      <w:lvlText w:val="%1)"/>
      <w:lvlJc w:val="left"/>
      <w:pPr>
        <w:ind w:left="113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9A9DC0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2" w:tplc="5F7EC0BC">
      <w:numFmt w:val="bullet"/>
      <w:lvlText w:val="•"/>
      <w:lvlJc w:val="left"/>
      <w:pPr>
        <w:ind w:left="2896" w:hanging="286"/>
      </w:pPr>
      <w:rPr>
        <w:rFonts w:hint="default"/>
        <w:lang w:val="ru-RU" w:eastAsia="en-US" w:bidi="ar-SA"/>
      </w:rPr>
    </w:lvl>
    <w:lvl w:ilvl="3" w:tplc="A0161DC4">
      <w:numFmt w:val="bullet"/>
      <w:lvlText w:val="•"/>
      <w:lvlJc w:val="left"/>
      <w:pPr>
        <w:ind w:left="3774" w:hanging="286"/>
      </w:pPr>
      <w:rPr>
        <w:rFonts w:hint="default"/>
        <w:lang w:val="ru-RU" w:eastAsia="en-US" w:bidi="ar-SA"/>
      </w:rPr>
    </w:lvl>
    <w:lvl w:ilvl="4" w:tplc="4FA4B5FE">
      <w:numFmt w:val="bullet"/>
      <w:lvlText w:val="•"/>
      <w:lvlJc w:val="left"/>
      <w:pPr>
        <w:ind w:left="4652" w:hanging="286"/>
      </w:pPr>
      <w:rPr>
        <w:rFonts w:hint="default"/>
        <w:lang w:val="ru-RU" w:eastAsia="en-US" w:bidi="ar-SA"/>
      </w:rPr>
    </w:lvl>
    <w:lvl w:ilvl="5" w:tplc="57048ABE">
      <w:numFmt w:val="bullet"/>
      <w:lvlText w:val="•"/>
      <w:lvlJc w:val="left"/>
      <w:pPr>
        <w:ind w:left="5531" w:hanging="286"/>
      </w:pPr>
      <w:rPr>
        <w:rFonts w:hint="default"/>
        <w:lang w:val="ru-RU" w:eastAsia="en-US" w:bidi="ar-SA"/>
      </w:rPr>
    </w:lvl>
    <w:lvl w:ilvl="6" w:tplc="2E86337E">
      <w:numFmt w:val="bullet"/>
      <w:lvlText w:val="•"/>
      <w:lvlJc w:val="left"/>
      <w:pPr>
        <w:ind w:left="6409" w:hanging="286"/>
      </w:pPr>
      <w:rPr>
        <w:rFonts w:hint="default"/>
        <w:lang w:val="ru-RU" w:eastAsia="en-US" w:bidi="ar-SA"/>
      </w:rPr>
    </w:lvl>
    <w:lvl w:ilvl="7" w:tplc="F1305A3A">
      <w:numFmt w:val="bullet"/>
      <w:lvlText w:val="•"/>
      <w:lvlJc w:val="left"/>
      <w:pPr>
        <w:ind w:left="7287" w:hanging="286"/>
      </w:pPr>
      <w:rPr>
        <w:rFonts w:hint="default"/>
        <w:lang w:val="ru-RU" w:eastAsia="en-US" w:bidi="ar-SA"/>
      </w:rPr>
    </w:lvl>
    <w:lvl w:ilvl="8" w:tplc="DB6C596C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73682D6E"/>
    <w:multiLevelType w:val="hybridMultilevel"/>
    <w:tmpl w:val="30103694"/>
    <w:lvl w:ilvl="0" w:tplc="419ED834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42110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CD18AFC4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69A68076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B82ACFC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A106F39E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88221254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A2C0318C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18DE6C52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7AF861E7"/>
    <w:multiLevelType w:val="hybridMultilevel"/>
    <w:tmpl w:val="28F48000"/>
    <w:lvl w:ilvl="0" w:tplc="27BEEFAC">
      <w:start w:val="1"/>
      <w:numFmt w:val="decimal"/>
      <w:lvlText w:val="%1)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826D62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DF18207A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29063EF2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1708F8DC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C3F63AC0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352E8DB2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51DE2DFE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F6D6F05C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7E5D7BFF"/>
    <w:multiLevelType w:val="hybridMultilevel"/>
    <w:tmpl w:val="5D96BDF6"/>
    <w:lvl w:ilvl="0" w:tplc="14E05384">
      <w:numFmt w:val="bullet"/>
      <w:lvlText w:val="-"/>
      <w:lvlJc w:val="left"/>
      <w:pPr>
        <w:ind w:left="1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EAC5F8">
      <w:numFmt w:val="bullet"/>
      <w:lvlText w:val="-"/>
      <w:lvlJc w:val="left"/>
      <w:pPr>
        <w:ind w:left="14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8CA673E">
      <w:numFmt w:val="bullet"/>
      <w:lvlText w:val="•"/>
      <w:lvlJc w:val="left"/>
      <w:pPr>
        <w:ind w:left="2096" w:hanging="190"/>
      </w:pPr>
      <w:rPr>
        <w:rFonts w:hint="default"/>
        <w:lang w:val="ru-RU" w:eastAsia="en-US" w:bidi="ar-SA"/>
      </w:rPr>
    </w:lvl>
    <w:lvl w:ilvl="3" w:tplc="36BAC8F6">
      <w:numFmt w:val="bullet"/>
      <w:lvlText w:val="•"/>
      <w:lvlJc w:val="left"/>
      <w:pPr>
        <w:ind w:left="3074" w:hanging="190"/>
      </w:pPr>
      <w:rPr>
        <w:rFonts w:hint="default"/>
        <w:lang w:val="ru-RU" w:eastAsia="en-US" w:bidi="ar-SA"/>
      </w:rPr>
    </w:lvl>
    <w:lvl w:ilvl="4" w:tplc="2FC2B488">
      <w:numFmt w:val="bullet"/>
      <w:lvlText w:val="•"/>
      <w:lvlJc w:val="left"/>
      <w:pPr>
        <w:ind w:left="4052" w:hanging="190"/>
      </w:pPr>
      <w:rPr>
        <w:rFonts w:hint="default"/>
        <w:lang w:val="ru-RU" w:eastAsia="en-US" w:bidi="ar-SA"/>
      </w:rPr>
    </w:lvl>
    <w:lvl w:ilvl="5" w:tplc="5EF8A828">
      <w:numFmt w:val="bullet"/>
      <w:lvlText w:val="•"/>
      <w:lvlJc w:val="left"/>
      <w:pPr>
        <w:ind w:left="5031" w:hanging="190"/>
      </w:pPr>
      <w:rPr>
        <w:rFonts w:hint="default"/>
        <w:lang w:val="ru-RU" w:eastAsia="en-US" w:bidi="ar-SA"/>
      </w:rPr>
    </w:lvl>
    <w:lvl w:ilvl="6" w:tplc="8F4A8154">
      <w:numFmt w:val="bullet"/>
      <w:lvlText w:val="•"/>
      <w:lvlJc w:val="left"/>
      <w:pPr>
        <w:ind w:left="6009" w:hanging="190"/>
      </w:pPr>
      <w:rPr>
        <w:rFonts w:hint="default"/>
        <w:lang w:val="ru-RU" w:eastAsia="en-US" w:bidi="ar-SA"/>
      </w:rPr>
    </w:lvl>
    <w:lvl w:ilvl="7" w:tplc="E22EC3EC">
      <w:numFmt w:val="bullet"/>
      <w:lvlText w:val="•"/>
      <w:lvlJc w:val="left"/>
      <w:pPr>
        <w:ind w:left="6987" w:hanging="190"/>
      </w:pPr>
      <w:rPr>
        <w:rFonts w:hint="default"/>
        <w:lang w:val="ru-RU" w:eastAsia="en-US" w:bidi="ar-SA"/>
      </w:rPr>
    </w:lvl>
    <w:lvl w:ilvl="8" w:tplc="E2B02D74">
      <w:numFmt w:val="bullet"/>
      <w:lvlText w:val="•"/>
      <w:lvlJc w:val="left"/>
      <w:pPr>
        <w:ind w:left="7965" w:hanging="1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14"/>
  </w:num>
  <w:num w:numId="5">
    <w:abstractNumId w:val="25"/>
  </w:num>
  <w:num w:numId="6">
    <w:abstractNumId w:val="8"/>
  </w:num>
  <w:num w:numId="7">
    <w:abstractNumId w:val="24"/>
  </w:num>
  <w:num w:numId="8">
    <w:abstractNumId w:val="4"/>
  </w:num>
  <w:num w:numId="9">
    <w:abstractNumId w:val="9"/>
  </w:num>
  <w:num w:numId="10">
    <w:abstractNumId w:val="23"/>
  </w:num>
  <w:num w:numId="11">
    <w:abstractNumId w:val="13"/>
  </w:num>
  <w:num w:numId="12">
    <w:abstractNumId w:val="16"/>
  </w:num>
  <w:num w:numId="13">
    <w:abstractNumId w:val="19"/>
  </w:num>
  <w:num w:numId="14">
    <w:abstractNumId w:val="22"/>
  </w:num>
  <w:num w:numId="15">
    <w:abstractNumId w:val="5"/>
  </w:num>
  <w:num w:numId="16">
    <w:abstractNumId w:val="2"/>
  </w:num>
  <w:num w:numId="17">
    <w:abstractNumId w:val="15"/>
  </w:num>
  <w:num w:numId="18">
    <w:abstractNumId w:val="18"/>
  </w:num>
  <w:num w:numId="19">
    <w:abstractNumId w:val="7"/>
  </w:num>
  <w:num w:numId="20">
    <w:abstractNumId w:val="27"/>
  </w:num>
  <w:num w:numId="21">
    <w:abstractNumId w:val="1"/>
  </w:num>
  <w:num w:numId="22">
    <w:abstractNumId w:val="3"/>
  </w:num>
  <w:num w:numId="23">
    <w:abstractNumId w:val="17"/>
  </w:num>
  <w:num w:numId="24">
    <w:abstractNumId w:val="11"/>
  </w:num>
  <w:num w:numId="25">
    <w:abstractNumId w:val="6"/>
  </w:num>
  <w:num w:numId="26">
    <w:abstractNumId w:val="26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5D5"/>
    <w:rsid w:val="000E6E13"/>
    <w:rsid w:val="0032616B"/>
    <w:rsid w:val="00734575"/>
    <w:rsid w:val="007C15D5"/>
    <w:rsid w:val="00F2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A801"/>
  <w15:docId w15:val="{607EF867-9A75-4942-81B7-A792BEA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6"/>
      <w:ind w:left="2021" w:hanging="8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2025-01-14T06:06:00Z</dcterms:created>
  <dcterms:modified xsi:type="dcterms:W3CDTF">2025-01-22T05:49:00Z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